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C0881" w14:textId="77777777" w:rsidR="002E3757" w:rsidRDefault="002E3757">
      <w:pPr>
        <w:spacing w:before="255"/>
        <w:rPr>
          <w:b/>
          <w:sz w:val="24"/>
        </w:rPr>
      </w:pPr>
    </w:p>
    <w:p w14:paraId="37DF1FFF" w14:textId="77777777" w:rsidR="002E3757" w:rsidRDefault="00452FA1">
      <w:pPr>
        <w:pStyle w:val="Ttulo1"/>
        <w:ind w:left="145" w:right="0"/>
      </w:pPr>
      <w:r>
        <w:t>LISTA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QUÍMICOS</w:t>
      </w:r>
      <w:r>
        <w:rPr>
          <w:spacing w:val="-4"/>
        </w:rPr>
        <w:t xml:space="preserve"> </w:t>
      </w:r>
      <w:r>
        <w:t>CONTROLADOS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POLÍCIA</w:t>
      </w:r>
      <w:r>
        <w:rPr>
          <w:spacing w:val="-5"/>
        </w:rPr>
        <w:t xml:space="preserve"> </w:t>
      </w:r>
      <w:r>
        <w:rPr>
          <w:spacing w:val="-2"/>
        </w:rPr>
        <w:t>FEDERAL</w:t>
      </w:r>
    </w:p>
    <w:p w14:paraId="05DB3908" w14:textId="77777777" w:rsidR="002E3757" w:rsidRDefault="00452FA1">
      <w:pPr>
        <w:ind w:left="145" w:right="5"/>
        <w:jc w:val="center"/>
        <w:rPr>
          <w:sz w:val="24"/>
        </w:rPr>
      </w:pP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10.357,</w:t>
      </w:r>
      <w:r>
        <w:rPr>
          <w:spacing w:val="-2"/>
          <w:sz w:val="24"/>
        </w:rPr>
        <w:t xml:space="preserve"> </w:t>
      </w:r>
      <w:r>
        <w:rPr>
          <w:sz w:val="24"/>
        </w:rPr>
        <w:t>de 27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dezembro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2001.</w:t>
      </w:r>
    </w:p>
    <w:p w14:paraId="46278EA5" w14:textId="77777777" w:rsidR="002E3757" w:rsidRDefault="00452FA1">
      <w:pPr>
        <w:ind w:left="145" w:right="3"/>
        <w:jc w:val="center"/>
        <w:rPr>
          <w:sz w:val="24"/>
        </w:rPr>
      </w:pP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4.262,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junho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2002.</w:t>
      </w:r>
    </w:p>
    <w:p w14:paraId="76982641" w14:textId="77777777" w:rsidR="002E3757" w:rsidRDefault="00452FA1">
      <w:pPr>
        <w:pStyle w:val="Ttulo1"/>
        <w:spacing w:before="290"/>
        <w:ind w:right="0"/>
        <w:jc w:val="left"/>
      </w:pPr>
      <w:r>
        <w:t>LISTA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46009568" w14:textId="77777777" w:rsidR="002E3757" w:rsidRDefault="002E3757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7245"/>
      </w:tblGrid>
      <w:tr w:rsidR="002E3757" w14:paraId="3CA272D9" w14:textId="77777777">
        <w:trPr>
          <w:trHeight w:val="585"/>
        </w:trPr>
        <w:tc>
          <w:tcPr>
            <w:tcW w:w="8495" w:type="dxa"/>
            <w:gridSpan w:val="2"/>
          </w:tcPr>
          <w:p w14:paraId="1F70921F" w14:textId="77777777" w:rsidR="002E3757" w:rsidRDefault="00452FA1">
            <w:pPr>
              <w:pStyle w:val="TableParagraph"/>
              <w:spacing w:before="15" w:line="274" w:lineRule="exact"/>
              <w:ind w:left="115" w:right="89"/>
              <w:rPr>
                <w:sz w:val="24"/>
              </w:rPr>
            </w:pPr>
            <w:r>
              <w:rPr>
                <w:sz w:val="24"/>
              </w:rPr>
              <w:t>Produtos químicos, precursores de drogas, sujeitos a controle e fiscalização a partir de 1 (um) grama ou 1 (um) mililitro, em qualquer concentração.</w:t>
            </w:r>
          </w:p>
        </w:tc>
      </w:tr>
      <w:tr w:rsidR="002E3757" w14:paraId="655B2CE2" w14:textId="77777777" w:rsidTr="00404434">
        <w:trPr>
          <w:trHeight w:val="395"/>
        </w:trPr>
        <w:tc>
          <w:tcPr>
            <w:tcW w:w="1250" w:type="dxa"/>
            <w:shd w:val="clear" w:color="auto" w:fill="EAF1DD" w:themeFill="accent3" w:themeFillTint="33"/>
          </w:tcPr>
          <w:p w14:paraId="3F1CC287" w14:textId="77777777" w:rsidR="002E3757" w:rsidRDefault="00452FA1">
            <w:pPr>
              <w:pStyle w:val="TableParagraph"/>
              <w:spacing w:before="6" w:line="240" w:lineRule="auto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4D5F8AC3" w14:textId="77777777" w:rsidR="002E3757" w:rsidRDefault="00452FA1">
            <w:pPr>
              <w:pStyle w:val="TableParagraph"/>
              <w:spacing w:before="6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4E869DFC" w14:textId="77777777">
        <w:trPr>
          <w:trHeight w:val="395"/>
        </w:trPr>
        <w:tc>
          <w:tcPr>
            <w:tcW w:w="1250" w:type="dxa"/>
          </w:tcPr>
          <w:p w14:paraId="75D5D654" w14:textId="3394E1D6" w:rsidR="002E3757" w:rsidRDefault="00127A1C">
            <w:pPr>
              <w:pStyle w:val="TableParagraph"/>
              <w:spacing w:line="29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001</w:t>
            </w:r>
          </w:p>
        </w:tc>
        <w:tc>
          <w:tcPr>
            <w:tcW w:w="7245" w:type="dxa"/>
          </w:tcPr>
          <w:p w14:paraId="278C5ADD" w14:textId="1B07CF8D" w:rsidR="002E3757" w:rsidRDefault="00127A1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1-FENIL-2-PROPANONA</w:t>
            </w:r>
          </w:p>
        </w:tc>
      </w:tr>
      <w:tr w:rsidR="002E3757" w14:paraId="35CCCD61" w14:textId="77777777" w:rsidTr="00404434">
        <w:trPr>
          <w:trHeight w:val="398"/>
        </w:trPr>
        <w:tc>
          <w:tcPr>
            <w:tcW w:w="1250" w:type="dxa"/>
            <w:shd w:val="clear" w:color="auto" w:fill="EAF1DD" w:themeFill="accent3" w:themeFillTint="33"/>
          </w:tcPr>
          <w:p w14:paraId="1D67B440" w14:textId="6F41FC63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002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2E7ABDB6" w14:textId="18D697E7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1-FENETIL-N-FENILPIPERIDIN-4-AMINA (ANPP)</w:t>
            </w:r>
          </w:p>
        </w:tc>
      </w:tr>
      <w:tr w:rsidR="002E3757" w14:paraId="40B20C59" w14:textId="77777777">
        <w:trPr>
          <w:trHeight w:val="395"/>
        </w:trPr>
        <w:tc>
          <w:tcPr>
            <w:tcW w:w="1250" w:type="dxa"/>
          </w:tcPr>
          <w:p w14:paraId="0CEFC90D" w14:textId="38285B71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003</w:t>
            </w:r>
          </w:p>
        </w:tc>
        <w:tc>
          <w:tcPr>
            <w:tcW w:w="7245" w:type="dxa"/>
          </w:tcPr>
          <w:p w14:paraId="66009DC9" w14:textId="5D589F36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3,4-METILENODIOXIFENIL-2-PROPANONA</w:t>
            </w:r>
          </w:p>
        </w:tc>
      </w:tr>
      <w:tr w:rsidR="002E3757" w14:paraId="512B0149" w14:textId="77777777" w:rsidTr="00404434">
        <w:trPr>
          <w:trHeight w:val="397"/>
        </w:trPr>
        <w:tc>
          <w:tcPr>
            <w:tcW w:w="1250" w:type="dxa"/>
            <w:shd w:val="clear" w:color="auto" w:fill="EAF1DD" w:themeFill="accent3" w:themeFillTint="33"/>
          </w:tcPr>
          <w:p w14:paraId="0990947E" w14:textId="2213D98D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004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0A9D574E" w14:textId="48F2197A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3,4-MDP-2-P METIL GLICIDATO (PMK GLICIDATO)</w:t>
            </w:r>
          </w:p>
        </w:tc>
      </w:tr>
      <w:tr w:rsidR="002E3757" w14:paraId="355D0C81" w14:textId="77777777">
        <w:trPr>
          <w:trHeight w:val="396"/>
        </w:trPr>
        <w:tc>
          <w:tcPr>
            <w:tcW w:w="1250" w:type="dxa"/>
          </w:tcPr>
          <w:p w14:paraId="79DD1EF7" w14:textId="540B25BE" w:rsidR="002E3757" w:rsidRDefault="00127A1C">
            <w:pPr>
              <w:pStyle w:val="TableParagraph"/>
              <w:spacing w:before="7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005</w:t>
            </w:r>
          </w:p>
        </w:tc>
        <w:tc>
          <w:tcPr>
            <w:tcW w:w="7245" w:type="dxa"/>
          </w:tcPr>
          <w:p w14:paraId="32F9D494" w14:textId="5162566F" w:rsidR="002E3757" w:rsidRDefault="00127A1C">
            <w:pPr>
              <w:pStyle w:val="TableParagraph"/>
              <w:spacing w:before="7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3,4-MDP-2-P METIL ÁCIDO GLICÍDICO (PMK ÁCIDO GLICÍDICO)</w:t>
            </w:r>
          </w:p>
        </w:tc>
      </w:tr>
      <w:tr w:rsidR="002E3757" w14:paraId="0E645010" w14:textId="77777777" w:rsidTr="00404434">
        <w:trPr>
          <w:trHeight w:val="398"/>
        </w:trPr>
        <w:tc>
          <w:tcPr>
            <w:tcW w:w="1250" w:type="dxa"/>
            <w:shd w:val="clear" w:color="auto" w:fill="EAF1DD" w:themeFill="accent3" w:themeFillTint="33"/>
          </w:tcPr>
          <w:p w14:paraId="4DB5896E" w14:textId="3AD8BE5A" w:rsidR="002E3757" w:rsidRDefault="00127A1C">
            <w:pPr>
              <w:pStyle w:val="TableParagraph"/>
              <w:spacing w:before="1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006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48660F43" w14:textId="07491CB6" w:rsidR="002E3757" w:rsidRDefault="00127A1C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ÁCIDO ANTRANÍLICO</w:t>
            </w:r>
          </w:p>
        </w:tc>
      </w:tr>
      <w:tr w:rsidR="002E3757" w14:paraId="4BD71C3C" w14:textId="77777777">
        <w:trPr>
          <w:trHeight w:val="397"/>
        </w:trPr>
        <w:tc>
          <w:tcPr>
            <w:tcW w:w="1250" w:type="dxa"/>
          </w:tcPr>
          <w:p w14:paraId="39603DAB" w14:textId="4D4A87F2" w:rsidR="002E3757" w:rsidRDefault="00127A1C">
            <w:pPr>
              <w:pStyle w:val="TableParagraph"/>
              <w:spacing w:before="4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007</w:t>
            </w:r>
          </w:p>
        </w:tc>
        <w:tc>
          <w:tcPr>
            <w:tcW w:w="7245" w:type="dxa"/>
          </w:tcPr>
          <w:p w14:paraId="3C2AAA61" w14:textId="4C09C635" w:rsidR="002E3757" w:rsidRDefault="00127A1C">
            <w:pPr>
              <w:pStyle w:val="TableParagraph"/>
              <w:spacing w:before="4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ÁCIDO FENILACÉTICO</w:t>
            </w:r>
          </w:p>
        </w:tc>
      </w:tr>
      <w:tr w:rsidR="002E3757" w14:paraId="60A79D10" w14:textId="77777777" w:rsidTr="00404434">
        <w:trPr>
          <w:trHeight w:val="393"/>
        </w:trPr>
        <w:tc>
          <w:tcPr>
            <w:tcW w:w="1250" w:type="dxa"/>
            <w:shd w:val="clear" w:color="auto" w:fill="EAF1DD" w:themeFill="accent3" w:themeFillTint="33"/>
          </w:tcPr>
          <w:p w14:paraId="16631133" w14:textId="35DD0CDE" w:rsidR="002E3757" w:rsidRDefault="00127A1C">
            <w:pPr>
              <w:pStyle w:val="TableParagraph"/>
              <w:spacing w:before="4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008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71979E7A" w14:textId="5B672CD7" w:rsidR="002E3757" w:rsidRDefault="00127A1C">
            <w:pPr>
              <w:pStyle w:val="TableParagraph"/>
              <w:spacing w:before="4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ÁCIDO LISÉRGICO</w:t>
            </w:r>
          </w:p>
        </w:tc>
      </w:tr>
      <w:tr w:rsidR="002E3757" w14:paraId="365628C1" w14:textId="77777777">
        <w:trPr>
          <w:trHeight w:val="397"/>
        </w:trPr>
        <w:tc>
          <w:tcPr>
            <w:tcW w:w="1250" w:type="dxa"/>
          </w:tcPr>
          <w:p w14:paraId="19415AA3" w14:textId="2FF42E3D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009</w:t>
            </w:r>
          </w:p>
        </w:tc>
        <w:tc>
          <w:tcPr>
            <w:tcW w:w="7245" w:type="dxa"/>
          </w:tcPr>
          <w:p w14:paraId="7B3EE14C" w14:textId="5C2B6403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ÁCIDO N-ACETILANTRANÍLICO</w:t>
            </w:r>
          </w:p>
        </w:tc>
      </w:tr>
      <w:tr w:rsidR="002E3757" w14:paraId="46CDFF0C" w14:textId="77777777" w:rsidTr="00404434">
        <w:trPr>
          <w:trHeight w:val="395"/>
        </w:trPr>
        <w:tc>
          <w:tcPr>
            <w:tcW w:w="1250" w:type="dxa"/>
            <w:shd w:val="clear" w:color="auto" w:fill="EAF1DD" w:themeFill="accent3" w:themeFillTint="33"/>
          </w:tcPr>
          <w:p w14:paraId="22664F9A" w14:textId="62F1A0EA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4A089878" w14:textId="42D40B0C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ALFA-FENILACETOACETONITRILO (APAAN)</w:t>
            </w:r>
          </w:p>
        </w:tc>
      </w:tr>
      <w:tr w:rsidR="002E3757" w14:paraId="7FF30FD5" w14:textId="77777777">
        <w:trPr>
          <w:trHeight w:val="395"/>
        </w:trPr>
        <w:tc>
          <w:tcPr>
            <w:tcW w:w="1250" w:type="dxa"/>
          </w:tcPr>
          <w:p w14:paraId="67BE45D3" w14:textId="0B8F7972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011</w:t>
            </w:r>
          </w:p>
        </w:tc>
        <w:tc>
          <w:tcPr>
            <w:tcW w:w="7245" w:type="dxa"/>
          </w:tcPr>
          <w:p w14:paraId="0989A106" w14:textId="18F50E41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ALFA-FENILACETOACETAMIDA (APAA)</w:t>
            </w:r>
          </w:p>
        </w:tc>
      </w:tr>
      <w:tr w:rsidR="002E3757" w14:paraId="1FFA4A4D" w14:textId="77777777" w:rsidTr="00404434">
        <w:trPr>
          <w:trHeight w:val="396"/>
        </w:trPr>
        <w:tc>
          <w:tcPr>
            <w:tcW w:w="1250" w:type="dxa"/>
            <w:shd w:val="clear" w:color="auto" w:fill="EAF1DD" w:themeFill="accent3" w:themeFillTint="33"/>
          </w:tcPr>
          <w:p w14:paraId="2AB36879" w14:textId="7ED9DBC7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012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3FBBBACE" w14:textId="6F714001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ANIDRIDO ANTRANÍLICO</w:t>
            </w:r>
          </w:p>
        </w:tc>
      </w:tr>
      <w:tr w:rsidR="002E3757" w14:paraId="188147F8" w14:textId="77777777">
        <w:trPr>
          <w:trHeight w:val="398"/>
        </w:trPr>
        <w:tc>
          <w:tcPr>
            <w:tcW w:w="1250" w:type="dxa"/>
          </w:tcPr>
          <w:p w14:paraId="6001412A" w14:textId="38BB0DDF" w:rsidR="002E3757" w:rsidRDefault="00127A1C">
            <w:pPr>
              <w:pStyle w:val="TableParagraph"/>
              <w:spacing w:line="29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013</w:t>
            </w:r>
          </w:p>
        </w:tc>
        <w:tc>
          <w:tcPr>
            <w:tcW w:w="7245" w:type="dxa"/>
          </w:tcPr>
          <w:p w14:paraId="2B2DD641" w14:textId="2C06D90E" w:rsidR="002E3757" w:rsidRDefault="00127A1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ANIDRIDO PROPIÔNICO</w:t>
            </w:r>
          </w:p>
        </w:tc>
      </w:tr>
      <w:tr w:rsidR="002E3757" w14:paraId="686A225E" w14:textId="77777777" w:rsidTr="00404434">
        <w:trPr>
          <w:trHeight w:val="397"/>
        </w:trPr>
        <w:tc>
          <w:tcPr>
            <w:tcW w:w="1250" w:type="dxa"/>
            <w:shd w:val="clear" w:color="auto" w:fill="EAF1DD" w:themeFill="accent3" w:themeFillTint="33"/>
          </w:tcPr>
          <w:p w14:paraId="32B2AC18" w14:textId="0EA7C132" w:rsidR="002E3757" w:rsidRDefault="00127A1C">
            <w:pPr>
              <w:pStyle w:val="TableParagraph"/>
              <w:spacing w:line="29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014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0B80D4A3" w14:textId="3FD4DCD7" w:rsidR="002E3757" w:rsidRDefault="00127A1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EFEDRINA</w:t>
            </w:r>
          </w:p>
        </w:tc>
      </w:tr>
      <w:tr w:rsidR="002E3757" w14:paraId="708F84C5" w14:textId="77777777">
        <w:trPr>
          <w:trHeight w:val="393"/>
        </w:trPr>
        <w:tc>
          <w:tcPr>
            <w:tcW w:w="1250" w:type="dxa"/>
          </w:tcPr>
          <w:p w14:paraId="4AB54FFB" w14:textId="277C2442" w:rsidR="002E3757" w:rsidRDefault="00127A1C">
            <w:pPr>
              <w:pStyle w:val="TableParagraph"/>
              <w:spacing w:before="4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015</w:t>
            </w:r>
          </w:p>
        </w:tc>
        <w:tc>
          <w:tcPr>
            <w:tcW w:w="7245" w:type="dxa"/>
          </w:tcPr>
          <w:p w14:paraId="28CA363D" w14:textId="40736B63" w:rsidR="002E3757" w:rsidRDefault="00127A1C">
            <w:pPr>
              <w:pStyle w:val="TableParagraph"/>
              <w:spacing w:before="4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ERGOMETRINA</w:t>
            </w:r>
          </w:p>
        </w:tc>
      </w:tr>
      <w:tr w:rsidR="002E3757" w14:paraId="507228BE" w14:textId="77777777" w:rsidTr="00404434">
        <w:trPr>
          <w:trHeight w:val="397"/>
        </w:trPr>
        <w:tc>
          <w:tcPr>
            <w:tcW w:w="1250" w:type="dxa"/>
            <w:shd w:val="clear" w:color="auto" w:fill="EAF1DD" w:themeFill="accent3" w:themeFillTint="33"/>
          </w:tcPr>
          <w:p w14:paraId="4CE565C3" w14:textId="1CAFC0F6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016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177DCEC5" w14:textId="24FB2AAE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ERGOTAMINA</w:t>
            </w:r>
          </w:p>
        </w:tc>
      </w:tr>
      <w:tr w:rsidR="002E3757" w14:paraId="5978945D" w14:textId="77777777">
        <w:trPr>
          <w:trHeight w:val="395"/>
        </w:trPr>
        <w:tc>
          <w:tcPr>
            <w:tcW w:w="1250" w:type="dxa"/>
          </w:tcPr>
          <w:p w14:paraId="4691DE4F" w14:textId="0CD8536C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017</w:t>
            </w:r>
          </w:p>
        </w:tc>
        <w:tc>
          <w:tcPr>
            <w:tcW w:w="7245" w:type="dxa"/>
          </w:tcPr>
          <w:p w14:paraId="650A5C02" w14:textId="56C9E94C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ETAEFEDRINA</w:t>
            </w:r>
          </w:p>
        </w:tc>
      </w:tr>
      <w:tr w:rsidR="002E3757" w14:paraId="30B3E54D" w14:textId="77777777" w:rsidTr="00404434">
        <w:trPr>
          <w:trHeight w:val="398"/>
        </w:trPr>
        <w:tc>
          <w:tcPr>
            <w:tcW w:w="1250" w:type="dxa"/>
            <w:shd w:val="clear" w:color="auto" w:fill="EAF1DD" w:themeFill="accent3" w:themeFillTint="33"/>
          </w:tcPr>
          <w:p w14:paraId="01E0933F" w14:textId="71CE5E7F" w:rsidR="002E3757" w:rsidRDefault="00127A1C">
            <w:pPr>
              <w:pStyle w:val="TableParagraph"/>
              <w:spacing w:line="29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018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1F7D9B1A" w14:textId="6957610E" w:rsidR="002E3757" w:rsidRDefault="00127A1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GAMA-BUTIROLACTONA</w:t>
            </w:r>
          </w:p>
        </w:tc>
      </w:tr>
      <w:tr w:rsidR="002E3757" w14:paraId="5967288C" w14:textId="77777777">
        <w:trPr>
          <w:trHeight w:val="397"/>
        </w:trPr>
        <w:tc>
          <w:tcPr>
            <w:tcW w:w="1250" w:type="dxa"/>
          </w:tcPr>
          <w:p w14:paraId="007095F1" w14:textId="55D2E97D" w:rsidR="002E3757" w:rsidRDefault="00127A1C">
            <w:pPr>
              <w:pStyle w:val="TableParagraph"/>
              <w:spacing w:before="6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019</w:t>
            </w:r>
          </w:p>
        </w:tc>
        <w:tc>
          <w:tcPr>
            <w:tcW w:w="7245" w:type="dxa"/>
          </w:tcPr>
          <w:p w14:paraId="7A34DF4B" w14:textId="1A9E8C42" w:rsidR="002E3757" w:rsidRDefault="00127A1C">
            <w:pPr>
              <w:pStyle w:val="TableParagraph"/>
              <w:spacing w:before="6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ISOSAFROL</w:t>
            </w:r>
          </w:p>
        </w:tc>
      </w:tr>
      <w:tr w:rsidR="002E3757" w14:paraId="7C981853" w14:textId="77777777" w:rsidTr="00404434">
        <w:trPr>
          <w:trHeight w:val="585"/>
        </w:trPr>
        <w:tc>
          <w:tcPr>
            <w:tcW w:w="1250" w:type="dxa"/>
            <w:shd w:val="clear" w:color="auto" w:fill="EAF1DD" w:themeFill="accent3" w:themeFillTint="33"/>
          </w:tcPr>
          <w:p w14:paraId="658B623E" w14:textId="2D43D148" w:rsidR="002E3757" w:rsidRDefault="00127A1C">
            <w:pPr>
              <w:pStyle w:val="TableParagraph"/>
              <w:spacing w:before="7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2F44C721" w14:textId="4A82AC97" w:rsidR="002E3757" w:rsidRDefault="00127A1C">
            <w:pPr>
              <w:pStyle w:val="TableParagraph"/>
              <w:spacing w:before="16" w:line="274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MAPA (METIL ALFA-FENILACETOACETATO)</w:t>
            </w:r>
          </w:p>
        </w:tc>
      </w:tr>
      <w:tr w:rsidR="002E3757" w14:paraId="19B3519D" w14:textId="77777777">
        <w:trPr>
          <w:trHeight w:val="395"/>
        </w:trPr>
        <w:tc>
          <w:tcPr>
            <w:tcW w:w="1250" w:type="dxa"/>
          </w:tcPr>
          <w:p w14:paraId="71EA1219" w14:textId="696EF3CF" w:rsidR="002E3757" w:rsidRDefault="00127A1C">
            <w:pPr>
              <w:pStyle w:val="TableParagraph"/>
              <w:spacing w:before="4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021</w:t>
            </w:r>
          </w:p>
        </w:tc>
        <w:tc>
          <w:tcPr>
            <w:tcW w:w="7245" w:type="dxa"/>
          </w:tcPr>
          <w:p w14:paraId="3BC5434A" w14:textId="0D1DF311" w:rsidR="002E3757" w:rsidRDefault="00127A1C">
            <w:pPr>
              <w:pStyle w:val="TableParagraph"/>
              <w:spacing w:before="4" w:line="240" w:lineRule="auto"/>
              <w:ind w:left="110"/>
              <w:rPr>
                <w:sz w:val="24"/>
              </w:rPr>
            </w:pPr>
            <w:r w:rsidRPr="00127A1C">
              <w:rPr>
                <w:sz w:val="24"/>
              </w:rPr>
              <w:t>METILERGOMETRINA</w:t>
            </w:r>
          </w:p>
        </w:tc>
      </w:tr>
      <w:tr w:rsidR="002E3757" w14:paraId="638A84FA" w14:textId="77777777" w:rsidTr="00404434">
        <w:trPr>
          <w:trHeight w:val="397"/>
        </w:trPr>
        <w:tc>
          <w:tcPr>
            <w:tcW w:w="1250" w:type="dxa"/>
            <w:shd w:val="clear" w:color="auto" w:fill="EAF1DD" w:themeFill="accent3" w:themeFillTint="33"/>
          </w:tcPr>
          <w:p w14:paraId="0F4EC4D0" w14:textId="0D9F4A5C" w:rsidR="002E3757" w:rsidRDefault="00127A1C">
            <w:pPr>
              <w:pStyle w:val="TableParagraph"/>
              <w:spacing w:line="29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022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14:paraId="5BE10BB2" w14:textId="0C10431F" w:rsidR="002E3757" w:rsidRDefault="00127A1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127A1C">
              <w:rPr>
                <w:sz w:val="24"/>
              </w:rPr>
              <w:t>N-FENETIL-4-PIPERIDINONA (NPP)</w:t>
            </w:r>
          </w:p>
        </w:tc>
      </w:tr>
    </w:tbl>
    <w:p w14:paraId="541C5871" w14:textId="77777777" w:rsidR="002E3757" w:rsidRDefault="002E3757" w:rsidP="00D2534D">
      <w:pPr>
        <w:pStyle w:val="TableParagraph"/>
        <w:spacing w:line="292" w:lineRule="exact"/>
        <w:ind w:left="0"/>
        <w:rPr>
          <w:sz w:val="24"/>
        </w:rPr>
        <w:sectPr w:rsidR="002E3757">
          <w:headerReference w:type="default" r:id="rId7"/>
          <w:footerReference w:type="default" r:id="rId8"/>
          <w:type w:val="continuous"/>
          <w:pgSz w:w="11920" w:h="16850"/>
          <w:pgMar w:top="700" w:right="850" w:bottom="1540" w:left="708" w:header="0" w:footer="1349" w:gutter="0"/>
          <w:pgNumType w:start="1"/>
          <w:cols w:space="720"/>
        </w:sectPr>
      </w:pPr>
    </w:p>
    <w:p w14:paraId="7A5C506E" w14:textId="77777777" w:rsidR="002E3757" w:rsidRDefault="002E3757">
      <w:pPr>
        <w:rPr>
          <w:b/>
          <w:sz w:val="20"/>
        </w:rPr>
        <w:sectPr w:rsidR="002E3757">
          <w:pgSz w:w="11920" w:h="16850"/>
          <w:pgMar w:top="700" w:right="850" w:bottom="1540" w:left="708" w:header="0" w:footer="1349" w:gutter="0"/>
          <w:cols w:space="720"/>
        </w:sectPr>
      </w:pPr>
    </w:p>
    <w:p w14:paraId="1CFEE813" w14:textId="77777777" w:rsidR="002E3757" w:rsidRDefault="002E3757">
      <w:pPr>
        <w:rPr>
          <w:b/>
          <w:sz w:val="24"/>
        </w:rPr>
      </w:pPr>
    </w:p>
    <w:p w14:paraId="7A19EBAD" w14:textId="5057B03F" w:rsidR="002E3757" w:rsidRDefault="00127A1C">
      <w:pPr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D684A91" wp14:editId="4F83156D">
                <wp:simplePos x="0" y="0"/>
                <wp:positionH relativeFrom="page">
                  <wp:posOffset>1047750</wp:posOffset>
                </wp:positionH>
                <wp:positionV relativeFrom="paragraph">
                  <wp:posOffset>41909</wp:posOffset>
                </wp:positionV>
                <wp:extent cx="5457825" cy="4486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448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  <w:gridCol w:w="7245"/>
                            </w:tblGrid>
                            <w:tr w:rsidR="00B65EDA" w14:paraId="15594975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</w:tcPr>
                                <w:p w14:paraId="63C6BB1D" w14:textId="6D16B4AD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</w:tcPr>
                                <w:p w14:paraId="5A05389A" w14:textId="17BD9E98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N-METILEFEDRINA</w:t>
                                  </w:r>
                                </w:p>
                              </w:tc>
                            </w:tr>
                            <w:tr w:rsidR="00B65EDA" w14:paraId="587D8AA8" w14:textId="77777777" w:rsidTr="00127A1C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  <w:shd w:val="clear" w:color="auto" w:fill="EAF1DD" w:themeFill="accent3" w:themeFillTint="33"/>
                                </w:tcPr>
                                <w:p w14:paraId="0907283A" w14:textId="039175D2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shd w:val="clear" w:color="auto" w:fill="EAF1DD" w:themeFill="accent3" w:themeFillTint="33"/>
                                </w:tcPr>
                                <w:p w14:paraId="729EFDDA" w14:textId="0443D99E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N-METILPSEUDOEFEDRINA</w:t>
                                  </w:r>
                                </w:p>
                              </w:tc>
                            </w:tr>
                            <w:tr w:rsidR="00B65EDA" w14:paraId="4E677C6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</w:tcPr>
                                <w:p w14:paraId="7BE11F95" w14:textId="5981360A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</w:tcPr>
                                <w:p w14:paraId="068599BC" w14:textId="07037CCA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ÓLEO DE SASSAFRÁS, OUTROS ÓLEOS ESSENCIAIS SIMILARES OU PREPARAÇÕES CONTENDO SAFROL E/OU PIPERONAL</w:t>
                                  </w:r>
                                </w:p>
                              </w:tc>
                            </w:tr>
                            <w:tr w:rsidR="00B65EDA" w14:paraId="173AC35D" w14:textId="77777777" w:rsidTr="00127A1C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  <w:shd w:val="clear" w:color="auto" w:fill="EAF1DD" w:themeFill="accent3" w:themeFillTint="33"/>
                                </w:tcPr>
                                <w:p w14:paraId="2321CC2E" w14:textId="13AB8E1E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shd w:val="clear" w:color="auto" w:fill="EAF1DD" w:themeFill="accent3" w:themeFillTint="33"/>
                                </w:tcPr>
                                <w:p w14:paraId="62A2B65C" w14:textId="6178128C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PIPERIDINA</w:t>
                                  </w:r>
                                </w:p>
                              </w:tc>
                            </w:tr>
                            <w:tr w:rsidR="00B65EDA" w14:paraId="6B27B33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</w:tcPr>
                                <w:p w14:paraId="26120D34" w14:textId="58727A61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027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</w:tcPr>
                                <w:p w14:paraId="1D9152F1" w14:textId="721A295A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PIPERONAL</w:t>
                                  </w:r>
                                </w:p>
                              </w:tc>
                            </w:tr>
                            <w:tr w:rsidR="00B65EDA" w14:paraId="36381526" w14:textId="77777777" w:rsidTr="00127A1C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  <w:shd w:val="clear" w:color="auto" w:fill="EAF1DD" w:themeFill="accent3" w:themeFillTint="33"/>
                                </w:tcPr>
                                <w:p w14:paraId="7C0F4F1F" w14:textId="4F8B3B2B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028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shd w:val="clear" w:color="auto" w:fill="EAF1DD" w:themeFill="accent3" w:themeFillTint="33"/>
                                </w:tcPr>
                                <w:p w14:paraId="725B5E28" w14:textId="7D05DBE8" w:rsidR="00B65EDA" w:rsidRDefault="00B65EDA">
                                  <w:pPr>
                                    <w:pStyle w:val="TableParagraph"/>
                                    <w:spacing w:before="4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PSEUDOEFEDRINA</w:t>
                                  </w:r>
                                </w:p>
                              </w:tc>
                            </w:tr>
                            <w:tr w:rsidR="00B65EDA" w14:paraId="11B6FA77" w14:textId="77777777" w:rsidTr="00127A1C">
                              <w:trPr>
                                <w:trHeight w:val="395"/>
                              </w:trPr>
                              <w:tc>
                                <w:tcPr>
                                  <w:tcW w:w="1250" w:type="dxa"/>
                                  <w:shd w:val="clear" w:color="auto" w:fill="FFFFFF" w:themeFill="background1"/>
                                </w:tcPr>
                                <w:p w14:paraId="1D63DB5B" w14:textId="3364505E" w:rsidR="00B65EDA" w:rsidRDefault="00B65EDA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shd w:val="clear" w:color="auto" w:fill="FFFFFF" w:themeFill="background1"/>
                                </w:tcPr>
                                <w:p w14:paraId="1AE30156" w14:textId="7A26560F" w:rsidR="00B65EDA" w:rsidRDefault="00B65EDA">
                                  <w:pPr>
                                    <w:pStyle w:val="TableParagraph"/>
                                    <w:spacing w:before="6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 w:rsidRPr="00127A1C">
                                    <w:rPr>
                                      <w:sz w:val="24"/>
                                    </w:rPr>
                                    <w:t>SAFROL</w:t>
                                  </w:r>
                                </w:p>
                              </w:tc>
                            </w:tr>
                            <w:tr w:rsidR="00B65EDA" w14:paraId="0371FA82" w14:textId="77777777" w:rsidTr="004A4257">
                              <w:trPr>
                                <w:trHeight w:val="397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33B35FE1" w14:textId="77777777" w:rsidR="00B65EDA" w:rsidRDefault="00B65EDA">
                                  <w:pPr>
                                    <w:pStyle w:val="TableParagraph"/>
                                    <w:spacing w:before="6" w:line="240" w:lineRule="auto"/>
                                    <w:ind w:left="2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ADENDO</w:t>
                                  </w:r>
                                </w:p>
                              </w:tc>
                            </w:tr>
                            <w:tr w:rsidR="00B65EDA" w14:paraId="71BA3BED" w14:textId="77777777" w:rsidTr="004A4257">
                              <w:trPr>
                                <w:trHeight w:val="878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auto"/>
                                </w:tcPr>
                                <w:p w14:paraId="46A3F071" w14:textId="77777777" w:rsidR="00B65EDA" w:rsidRDefault="00B65EDA">
                                  <w:pPr>
                                    <w:pStyle w:val="TableParagraph"/>
                                    <w:spacing w:before="14" w:line="232" w:lineRule="auto"/>
                                    <w:ind w:left="115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produtos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químicos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constantes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desta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sujeitos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fiscalização a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(um)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grama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(um)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mililitro,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qualquer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concentração,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inclusive</w:t>
                                  </w:r>
                                </w:p>
                                <w:p w14:paraId="1A4C0721" w14:textId="77777777" w:rsidR="00B65EDA" w:rsidRDefault="00B65EDA">
                                  <w:pPr>
                                    <w:pStyle w:val="TableParagraph"/>
                                    <w:spacing w:before="3"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tratar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importação,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exportação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reexportação;</w:t>
                                  </w:r>
                                </w:p>
                              </w:tc>
                            </w:tr>
                            <w:tr w:rsidR="00B65EDA" w14:paraId="7AAABEA7" w14:textId="77777777" w:rsidTr="004A4257">
                              <w:trPr>
                                <w:trHeight w:val="587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1099E31E" w14:textId="77777777" w:rsidR="00B65EDA" w:rsidRDefault="00B65EDA">
                                  <w:pPr>
                                    <w:pStyle w:val="TableParagraph"/>
                                    <w:spacing w:before="14" w:line="276" w:lineRule="exact"/>
                                    <w:ind w:left="115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sujeitos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fiscalização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misturas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resíduos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 produtos químicos acima referidos;</w:t>
                                  </w:r>
                                </w:p>
                              </w:tc>
                            </w:tr>
                            <w:tr w:rsidR="00B65EDA" w14:paraId="399CE259" w14:textId="77777777" w:rsidTr="004A4257">
                              <w:trPr>
                                <w:trHeight w:val="585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auto"/>
                                </w:tcPr>
                                <w:p w14:paraId="0360F4D3" w14:textId="77777777" w:rsidR="00B65EDA" w:rsidRDefault="00B65EDA">
                                  <w:pPr>
                                    <w:pStyle w:val="TableParagraph"/>
                                    <w:spacing w:before="12" w:line="276" w:lineRule="exact"/>
                                    <w:ind w:left="115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III - Os produtos farmacêuticos e as formulações diluídas de artigos de perfumaria,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fragrâncias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aromas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isentas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controle,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57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desta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Portaria.</w:t>
                                  </w:r>
                                </w:p>
                              </w:tc>
                            </w:tr>
                            <w:tr w:rsidR="00B65EDA" w14:paraId="19081CB8" w14:textId="77777777" w:rsidTr="004A4257">
                              <w:trPr>
                                <w:trHeight w:val="878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52A443CD" w14:textId="77777777" w:rsidR="00B65EDA" w:rsidRDefault="00B65EDA">
                                  <w:pPr>
                                    <w:pStyle w:val="TableParagraph"/>
                                    <w:spacing w:line="29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óleo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sassafrás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óleos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essenciais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similares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preparações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contendo</w:t>
                                  </w:r>
                                </w:p>
                                <w:p w14:paraId="02C9F6A7" w14:textId="77777777" w:rsidR="00B65EDA" w:rsidRDefault="00B65EDA">
                                  <w:pPr>
                                    <w:pStyle w:val="TableParagraph"/>
                                    <w:spacing w:line="284" w:lineRule="exact"/>
                                    <w:ind w:left="115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safrol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e/ou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piperonal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 concentração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individual igual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inferior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4%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(quatro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 cento), estão isentos de controle, conforme o art. 58 desta Portaria;</w:t>
                                  </w:r>
                                </w:p>
                              </w:tc>
                            </w:tr>
                            <w:tr w:rsidR="00B65EDA" w14:paraId="7A652541" w14:textId="77777777" w:rsidTr="004A4257">
                              <w:trPr>
                                <w:trHeight w:val="585"/>
                              </w:trPr>
                              <w:tc>
                                <w:tcPr>
                                  <w:tcW w:w="8495" w:type="dxa"/>
                                  <w:gridSpan w:val="2"/>
                                  <w:shd w:val="clear" w:color="auto" w:fill="auto"/>
                                </w:tcPr>
                                <w:p w14:paraId="67426D3A" w14:textId="77777777" w:rsidR="00B65EDA" w:rsidRDefault="00B65EDA">
                                  <w:pPr>
                                    <w:pStyle w:val="TableParagraph"/>
                                    <w:spacing w:before="9" w:line="278" w:lineRule="exact"/>
                                    <w:ind w:left="115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 - Deverão ser observadas 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disposições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contidas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 Seção III, do Capítulo V,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desta Portaria, que tratam das situações de isenções.</w:t>
                                  </w:r>
                                </w:p>
                              </w:tc>
                            </w:tr>
                          </w:tbl>
                          <w:p w14:paraId="155330FE" w14:textId="77777777" w:rsidR="00B65EDA" w:rsidRDefault="00B65ED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84A9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2.5pt;margin-top:3.3pt;width:429.75pt;height:353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  <w:gridCol w:w="7245"/>
                      </w:tblGrid>
                      <w:tr w:rsidR="00B65EDA" w14:paraId="15594975" w14:textId="77777777">
                        <w:trPr>
                          <w:trHeight w:val="395"/>
                        </w:trPr>
                        <w:tc>
                          <w:tcPr>
                            <w:tcW w:w="1250" w:type="dxa"/>
                          </w:tcPr>
                          <w:p w14:paraId="63C6BB1D" w14:textId="6D16B4AD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7245" w:type="dxa"/>
                          </w:tcPr>
                          <w:p w14:paraId="5A05389A" w14:textId="17BD9E98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N-METILEFEDRINA</w:t>
                            </w:r>
                          </w:p>
                        </w:tc>
                      </w:tr>
                      <w:tr w:rsidR="00B65EDA" w14:paraId="587D8AA8" w14:textId="77777777" w:rsidTr="00127A1C">
                        <w:trPr>
                          <w:trHeight w:val="395"/>
                        </w:trPr>
                        <w:tc>
                          <w:tcPr>
                            <w:tcW w:w="1250" w:type="dxa"/>
                            <w:shd w:val="clear" w:color="auto" w:fill="EAF1DD" w:themeFill="accent3" w:themeFillTint="33"/>
                          </w:tcPr>
                          <w:p w14:paraId="0907283A" w14:textId="039175D2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7245" w:type="dxa"/>
                            <w:shd w:val="clear" w:color="auto" w:fill="EAF1DD" w:themeFill="accent3" w:themeFillTint="33"/>
                          </w:tcPr>
                          <w:p w14:paraId="729EFDDA" w14:textId="0443D99E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N-METILPSEUDOEFEDRINA</w:t>
                            </w:r>
                          </w:p>
                        </w:tc>
                      </w:tr>
                      <w:tr w:rsidR="00B65EDA" w14:paraId="4E677C6A" w14:textId="77777777">
                        <w:trPr>
                          <w:trHeight w:val="395"/>
                        </w:trPr>
                        <w:tc>
                          <w:tcPr>
                            <w:tcW w:w="1250" w:type="dxa"/>
                          </w:tcPr>
                          <w:p w14:paraId="7BE11F95" w14:textId="5981360A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7245" w:type="dxa"/>
                          </w:tcPr>
                          <w:p w14:paraId="068599BC" w14:textId="07037CCA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ÓLEO DE SASSAFRÁS, OUTROS ÓLEOS ESSENCIAIS SIMILARES OU PREPARAÇÕES CONTENDO SAFROL E/OU PIPERONAL</w:t>
                            </w:r>
                          </w:p>
                        </w:tc>
                      </w:tr>
                      <w:tr w:rsidR="00B65EDA" w14:paraId="173AC35D" w14:textId="77777777" w:rsidTr="00127A1C">
                        <w:trPr>
                          <w:trHeight w:val="395"/>
                        </w:trPr>
                        <w:tc>
                          <w:tcPr>
                            <w:tcW w:w="1250" w:type="dxa"/>
                            <w:shd w:val="clear" w:color="auto" w:fill="EAF1DD" w:themeFill="accent3" w:themeFillTint="33"/>
                          </w:tcPr>
                          <w:p w14:paraId="2321CC2E" w14:textId="13AB8E1E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7245" w:type="dxa"/>
                            <w:shd w:val="clear" w:color="auto" w:fill="EAF1DD" w:themeFill="accent3" w:themeFillTint="33"/>
                          </w:tcPr>
                          <w:p w14:paraId="62A2B65C" w14:textId="6178128C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PIPERIDINA</w:t>
                            </w:r>
                          </w:p>
                        </w:tc>
                      </w:tr>
                      <w:tr w:rsidR="00B65EDA" w14:paraId="6B27B33A" w14:textId="77777777">
                        <w:trPr>
                          <w:trHeight w:val="395"/>
                        </w:trPr>
                        <w:tc>
                          <w:tcPr>
                            <w:tcW w:w="1250" w:type="dxa"/>
                          </w:tcPr>
                          <w:p w14:paraId="26120D34" w14:textId="58727A61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027</w:t>
                            </w:r>
                          </w:p>
                        </w:tc>
                        <w:tc>
                          <w:tcPr>
                            <w:tcW w:w="7245" w:type="dxa"/>
                          </w:tcPr>
                          <w:p w14:paraId="1D9152F1" w14:textId="721A295A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PIPERONAL</w:t>
                            </w:r>
                          </w:p>
                        </w:tc>
                      </w:tr>
                      <w:tr w:rsidR="00B65EDA" w14:paraId="36381526" w14:textId="77777777" w:rsidTr="00127A1C">
                        <w:trPr>
                          <w:trHeight w:val="395"/>
                        </w:trPr>
                        <w:tc>
                          <w:tcPr>
                            <w:tcW w:w="1250" w:type="dxa"/>
                            <w:shd w:val="clear" w:color="auto" w:fill="EAF1DD" w:themeFill="accent3" w:themeFillTint="33"/>
                          </w:tcPr>
                          <w:p w14:paraId="7C0F4F1F" w14:textId="4F8B3B2B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028</w:t>
                            </w:r>
                          </w:p>
                        </w:tc>
                        <w:tc>
                          <w:tcPr>
                            <w:tcW w:w="7245" w:type="dxa"/>
                            <w:shd w:val="clear" w:color="auto" w:fill="EAF1DD" w:themeFill="accent3" w:themeFillTint="33"/>
                          </w:tcPr>
                          <w:p w14:paraId="725B5E28" w14:textId="7D05DBE8" w:rsidR="00B65EDA" w:rsidRDefault="00B65EDA">
                            <w:pPr>
                              <w:pStyle w:val="TableParagraph"/>
                              <w:spacing w:before="4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PSEUDOEFEDRINA</w:t>
                            </w:r>
                          </w:p>
                        </w:tc>
                      </w:tr>
                      <w:tr w:rsidR="00B65EDA" w14:paraId="11B6FA77" w14:textId="77777777" w:rsidTr="00127A1C">
                        <w:trPr>
                          <w:trHeight w:val="395"/>
                        </w:trPr>
                        <w:tc>
                          <w:tcPr>
                            <w:tcW w:w="1250" w:type="dxa"/>
                            <w:shd w:val="clear" w:color="auto" w:fill="FFFFFF" w:themeFill="background1"/>
                          </w:tcPr>
                          <w:p w14:paraId="1D63DB5B" w14:textId="3364505E" w:rsidR="00B65EDA" w:rsidRDefault="00B65EDA">
                            <w:pPr>
                              <w:pStyle w:val="TableParagraph"/>
                              <w:spacing w:before="6" w:line="240" w:lineRule="auto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7245" w:type="dxa"/>
                            <w:shd w:val="clear" w:color="auto" w:fill="FFFFFF" w:themeFill="background1"/>
                          </w:tcPr>
                          <w:p w14:paraId="1AE30156" w14:textId="7A26560F" w:rsidR="00B65EDA" w:rsidRDefault="00B65EDA">
                            <w:pPr>
                              <w:pStyle w:val="TableParagraph"/>
                              <w:spacing w:before="6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 w:rsidRPr="00127A1C">
                              <w:rPr>
                                <w:sz w:val="24"/>
                              </w:rPr>
                              <w:t>SAFROL</w:t>
                            </w:r>
                          </w:p>
                        </w:tc>
                      </w:tr>
                      <w:tr w:rsidR="00B65EDA" w14:paraId="0371FA82" w14:textId="77777777" w:rsidTr="004A4257">
                        <w:trPr>
                          <w:trHeight w:val="397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EAF1DD" w:themeFill="accent3" w:themeFillTint="33"/>
                          </w:tcPr>
                          <w:p w14:paraId="33B35FE1" w14:textId="77777777" w:rsidR="00B65EDA" w:rsidRDefault="00B65EDA">
                            <w:pPr>
                              <w:pStyle w:val="TableParagraph"/>
                              <w:spacing w:before="6" w:line="240" w:lineRule="auto"/>
                              <w:ind w:left="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ADENDO</w:t>
                            </w:r>
                          </w:p>
                        </w:tc>
                      </w:tr>
                      <w:tr w:rsidR="00B65EDA" w14:paraId="71BA3BED" w14:textId="77777777" w:rsidTr="004A4257">
                        <w:trPr>
                          <w:trHeight w:val="878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auto"/>
                          </w:tcPr>
                          <w:p w14:paraId="46A3F071" w14:textId="77777777" w:rsidR="00B65EDA" w:rsidRDefault="00B65EDA">
                            <w:pPr>
                              <w:pStyle w:val="TableParagraph"/>
                              <w:spacing w:before="14" w:line="232" w:lineRule="auto"/>
                              <w:ind w:left="115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produtos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químicos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constantes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desta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sujeitos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fiscalização a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partir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(um)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grama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(um)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mililitro,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qualquer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concentração,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inclusive</w:t>
                            </w:r>
                          </w:p>
                          <w:p w14:paraId="1A4C0721" w14:textId="77777777" w:rsidR="00B65EDA" w:rsidRDefault="00B65EDA">
                            <w:pPr>
                              <w:pStyle w:val="TableParagraph"/>
                              <w:spacing w:before="3"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tratar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importação,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exportação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reexportação;</w:t>
                            </w:r>
                          </w:p>
                        </w:tc>
                      </w:tr>
                      <w:tr w:rsidR="00B65EDA" w14:paraId="7AAABEA7" w14:textId="77777777" w:rsidTr="004A4257">
                        <w:trPr>
                          <w:trHeight w:val="587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EAF1DD" w:themeFill="accent3" w:themeFillTint="33"/>
                          </w:tcPr>
                          <w:p w14:paraId="1099E31E" w14:textId="77777777" w:rsidR="00B65EDA" w:rsidRDefault="00B65EDA">
                            <w:pPr>
                              <w:pStyle w:val="TableParagraph"/>
                              <w:spacing w:before="14" w:line="276" w:lineRule="exact"/>
                              <w:ind w:left="115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sujeitos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fiscalização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misturas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resíduos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 produtos químicos acima referidos;</w:t>
                            </w:r>
                          </w:p>
                        </w:tc>
                      </w:tr>
                      <w:tr w:rsidR="00B65EDA" w14:paraId="399CE259" w14:textId="77777777" w:rsidTr="004A4257">
                        <w:trPr>
                          <w:trHeight w:val="585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auto"/>
                          </w:tcPr>
                          <w:p w14:paraId="0360F4D3" w14:textId="77777777" w:rsidR="00B65EDA" w:rsidRDefault="00B65EDA">
                            <w:pPr>
                              <w:pStyle w:val="TableParagraph"/>
                              <w:spacing w:before="12" w:line="276" w:lineRule="exact"/>
                              <w:ind w:left="115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III - Os produtos farmacêuticos e as formulações diluídas de artigos de perfumaria,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fragrâncias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aromas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isentas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controle,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57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desta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Portaria.</w:t>
                            </w:r>
                          </w:p>
                        </w:tc>
                      </w:tr>
                      <w:tr w:rsidR="00B65EDA" w14:paraId="19081CB8" w14:textId="77777777" w:rsidTr="004A4257">
                        <w:trPr>
                          <w:trHeight w:val="878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EAF1DD" w:themeFill="accent3" w:themeFillTint="33"/>
                          </w:tcPr>
                          <w:p w14:paraId="52A443CD" w14:textId="77777777" w:rsidR="00B65EDA" w:rsidRDefault="00B65EDA">
                            <w:pPr>
                              <w:pStyle w:val="TableParagraph"/>
                              <w:spacing w:line="29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IV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óleo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sassafrás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óleos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essenciais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similares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preparações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contendo</w:t>
                            </w:r>
                          </w:p>
                          <w:p w14:paraId="02C9F6A7" w14:textId="77777777" w:rsidR="00B65EDA" w:rsidRDefault="00B65EDA">
                            <w:pPr>
                              <w:pStyle w:val="TableParagraph"/>
                              <w:spacing w:line="284" w:lineRule="exact"/>
                              <w:ind w:left="115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safrol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e/ou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piperonal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 concentração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individual igual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inferior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4%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(quatro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 cento), estão isentos de controle, conforme o art. 58 desta Portaria;</w:t>
                            </w:r>
                          </w:p>
                        </w:tc>
                      </w:tr>
                      <w:tr w:rsidR="00B65EDA" w14:paraId="7A652541" w14:textId="77777777" w:rsidTr="004A4257">
                        <w:trPr>
                          <w:trHeight w:val="585"/>
                        </w:trPr>
                        <w:tc>
                          <w:tcPr>
                            <w:tcW w:w="8495" w:type="dxa"/>
                            <w:gridSpan w:val="2"/>
                            <w:shd w:val="clear" w:color="auto" w:fill="auto"/>
                          </w:tcPr>
                          <w:p w14:paraId="67426D3A" w14:textId="77777777" w:rsidR="00B65EDA" w:rsidRDefault="00B65EDA">
                            <w:pPr>
                              <w:pStyle w:val="TableParagraph"/>
                              <w:spacing w:before="9" w:line="278" w:lineRule="exact"/>
                              <w:ind w:left="115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 - Deverão ser observadas 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disposições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contidas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 Seção III, do Capítulo V,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desta Portaria, que tratam das situações de isenções.</w:t>
                            </w:r>
                          </w:p>
                        </w:tc>
                      </w:tr>
                    </w:tbl>
                    <w:p w14:paraId="155330FE" w14:textId="77777777" w:rsidR="00B65EDA" w:rsidRDefault="00B65EDA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356B0" w14:textId="77777777" w:rsidR="002E3757" w:rsidRDefault="002E3757">
      <w:pPr>
        <w:rPr>
          <w:b/>
          <w:sz w:val="24"/>
        </w:rPr>
      </w:pPr>
    </w:p>
    <w:p w14:paraId="16D18E1C" w14:textId="77777777" w:rsidR="002E3757" w:rsidRDefault="002E3757">
      <w:pPr>
        <w:rPr>
          <w:b/>
          <w:sz w:val="24"/>
        </w:rPr>
      </w:pPr>
    </w:p>
    <w:p w14:paraId="0045786E" w14:textId="77777777" w:rsidR="002E3757" w:rsidRDefault="002E3757">
      <w:pPr>
        <w:rPr>
          <w:b/>
          <w:sz w:val="24"/>
        </w:rPr>
      </w:pPr>
    </w:p>
    <w:p w14:paraId="0429C68B" w14:textId="77777777" w:rsidR="002E3757" w:rsidRDefault="002E3757">
      <w:pPr>
        <w:rPr>
          <w:b/>
          <w:sz w:val="24"/>
        </w:rPr>
      </w:pPr>
    </w:p>
    <w:p w14:paraId="51B266E9" w14:textId="77777777" w:rsidR="002E3757" w:rsidRDefault="002E3757">
      <w:pPr>
        <w:rPr>
          <w:b/>
          <w:sz w:val="24"/>
        </w:rPr>
      </w:pPr>
    </w:p>
    <w:p w14:paraId="4422EB7F" w14:textId="77777777" w:rsidR="002E3757" w:rsidRDefault="002E3757">
      <w:pPr>
        <w:rPr>
          <w:b/>
          <w:sz w:val="24"/>
        </w:rPr>
      </w:pPr>
    </w:p>
    <w:p w14:paraId="0AB13B96" w14:textId="77777777" w:rsidR="002E3757" w:rsidRDefault="002E3757">
      <w:pPr>
        <w:rPr>
          <w:b/>
          <w:sz w:val="24"/>
        </w:rPr>
      </w:pPr>
    </w:p>
    <w:p w14:paraId="4C4791CE" w14:textId="77777777" w:rsidR="002E3757" w:rsidRDefault="002E3757">
      <w:pPr>
        <w:rPr>
          <w:b/>
          <w:sz w:val="24"/>
        </w:rPr>
      </w:pPr>
    </w:p>
    <w:p w14:paraId="70B15B08" w14:textId="77777777" w:rsidR="002E3757" w:rsidRDefault="002E3757">
      <w:pPr>
        <w:rPr>
          <w:b/>
          <w:sz w:val="24"/>
        </w:rPr>
      </w:pPr>
    </w:p>
    <w:p w14:paraId="5EFE41E2" w14:textId="77777777" w:rsidR="002E3757" w:rsidRDefault="002E3757">
      <w:pPr>
        <w:rPr>
          <w:b/>
          <w:sz w:val="24"/>
        </w:rPr>
      </w:pPr>
    </w:p>
    <w:p w14:paraId="5B325E3B" w14:textId="77777777" w:rsidR="002E3757" w:rsidRDefault="002E3757">
      <w:pPr>
        <w:rPr>
          <w:b/>
          <w:sz w:val="24"/>
        </w:rPr>
      </w:pPr>
    </w:p>
    <w:p w14:paraId="3655E330" w14:textId="77777777" w:rsidR="002E3757" w:rsidRDefault="002E3757">
      <w:pPr>
        <w:rPr>
          <w:b/>
          <w:sz w:val="24"/>
        </w:rPr>
      </w:pPr>
    </w:p>
    <w:p w14:paraId="17F9758B" w14:textId="77777777" w:rsidR="002E3757" w:rsidRDefault="002E3757">
      <w:pPr>
        <w:rPr>
          <w:b/>
          <w:sz w:val="24"/>
        </w:rPr>
      </w:pPr>
    </w:p>
    <w:p w14:paraId="581F0573" w14:textId="77777777" w:rsidR="002E3757" w:rsidRDefault="002E3757">
      <w:pPr>
        <w:rPr>
          <w:b/>
          <w:sz w:val="24"/>
        </w:rPr>
      </w:pPr>
    </w:p>
    <w:p w14:paraId="3920F035" w14:textId="77777777" w:rsidR="002E3757" w:rsidRDefault="002E3757">
      <w:pPr>
        <w:rPr>
          <w:b/>
          <w:sz w:val="24"/>
        </w:rPr>
      </w:pPr>
    </w:p>
    <w:p w14:paraId="66599CF6" w14:textId="77777777" w:rsidR="00127A1C" w:rsidRDefault="00127A1C">
      <w:pPr>
        <w:rPr>
          <w:b/>
          <w:sz w:val="24"/>
        </w:rPr>
      </w:pPr>
    </w:p>
    <w:p w14:paraId="189955E8" w14:textId="77777777" w:rsidR="00127A1C" w:rsidRDefault="00127A1C">
      <w:pPr>
        <w:rPr>
          <w:b/>
          <w:sz w:val="24"/>
        </w:rPr>
      </w:pPr>
    </w:p>
    <w:p w14:paraId="3FABFC84" w14:textId="77777777" w:rsidR="002E3757" w:rsidRDefault="002E3757">
      <w:pPr>
        <w:rPr>
          <w:b/>
          <w:sz w:val="24"/>
        </w:rPr>
      </w:pPr>
    </w:p>
    <w:p w14:paraId="78269094" w14:textId="77777777" w:rsidR="00127A1C" w:rsidRDefault="00127A1C">
      <w:pPr>
        <w:rPr>
          <w:b/>
          <w:sz w:val="24"/>
        </w:rPr>
      </w:pPr>
    </w:p>
    <w:p w14:paraId="2A771AD8" w14:textId="77777777" w:rsidR="00127A1C" w:rsidRDefault="00127A1C">
      <w:pPr>
        <w:rPr>
          <w:b/>
          <w:sz w:val="24"/>
        </w:rPr>
      </w:pPr>
    </w:p>
    <w:p w14:paraId="576125DC" w14:textId="77777777" w:rsidR="00127A1C" w:rsidRDefault="00127A1C">
      <w:pPr>
        <w:rPr>
          <w:b/>
          <w:sz w:val="24"/>
        </w:rPr>
      </w:pPr>
    </w:p>
    <w:p w14:paraId="6B3C077F" w14:textId="77777777" w:rsidR="00127A1C" w:rsidRDefault="00127A1C">
      <w:pPr>
        <w:rPr>
          <w:b/>
          <w:sz w:val="24"/>
        </w:rPr>
      </w:pPr>
    </w:p>
    <w:p w14:paraId="72FFC4F0" w14:textId="77777777" w:rsidR="00127A1C" w:rsidRDefault="00127A1C">
      <w:pPr>
        <w:rPr>
          <w:b/>
          <w:sz w:val="24"/>
        </w:rPr>
      </w:pPr>
    </w:p>
    <w:p w14:paraId="5B37209F" w14:textId="77777777" w:rsidR="00B1287F" w:rsidRDefault="00B1287F">
      <w:pPr>
        <w:spacing w:before="70"/>
        <w:rPr>
          <w:b/>
          <w:sz w:val="24"/>
        </w:rPr>
      </w:pPr>
    </w:p>
    <w:p w14:paraId="1B1C80E7" w14:textId="77777777" w:rsidR="00B1287F" w:rsidRDefault="00452FA1" w:rsidP="00007EB5">
      <w:pPr>
        <w:ind w:left="993" w:right="154"/>
        <w:rPr>
          <w:b/>
          <w:spacing w:val="-5"/>
          <w:sz w:val="24"/>
        </w:rPr>
      </w:pPr>
      <w:r>
        <w:rPr>
          <w:b/>
          <w:sz w:val="24"/>
        </w:rPr>
        <w:t>LISTA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3DE00172" w14:textId="4617D393" w:rsidR="002E3757" w:rsidRDefault="002E3757">
      <w:pPr>
        <w:rPr>
          <w:b/>
          <w:sz w:val="1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7014"/>
      </w:tblGrid>
      <w:tr w:rsidR="002E3757" w14:paraId="05936692" w14:textId="77777777" w:rsidTr="004A4257">
        <w:trPr>
          <w:trHeight w:val="587"/>
        </w:trPr>
        <w:tc>
          <w:tcPr>
            <w:tcW w:w="8480" w:type="dxa"/>
            <w:gridSpan w:val="2"/>
          </w:tcPr>
          <w:p w14:paraId="55A45099" w14:textId="77777777" w:rsidR="002E3757" w:rsidRDefault="00452FA1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Solventes,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drogas,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1BB4E3C9" w14:textId="77777777" w:rsidR="002E3757" w:rsidRDefault="00452FA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controle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fiscalização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mililitro.</w:t>
            </w:r>
          </w:p>
        </w:tc>
      </w:tr>
      <w:tr w:rsidR="002E3757" w14:paraId="0ACF71C3" w14:textId="77777777" w:rsidTr="004A4257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02D2ACA2" w14:textId="77777777" w:rsidR="002E3757" w:rsidRDefault="00452FA1">
            <w:pPr>
              <w:pStyle w:val="TableParagraph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6735822A" w14:textId="77777777" w:rsidR="002E3757" w:rsidRDefault="00452FA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0FCB9E04" w14:textId="77777777" w:rsidTr="004A4257">
        <w:trPr>
          <w:trHeight w:val="290"/>
        </w:trPr>
        <w:tc>
          <w:tcPr>
            <w:tcW w:w="1466" w:type="dxa"/>
          </w:tcPr>
          <w:p w14:paraId="534BEA8E" w14:textId="450E4EE9" w:rsidR="002E3757" w:rsidRDefault="00452FA1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014" w:type="dxa"/>
          </w:tcPr>
          <w:p w14:paraId="22722394" w14:textId="77777777" w:rsidR="002E3757" w:rsidRDefault="00452F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1,2-</w:t>
            </w:r>
            <w:r>
              <w:rPr>
                <w:spacing w:val="-2"/>
                <w:sz w:val="24"/>
              </w:rPr>
              <w:t>DICLOROETANO</w:t>
            </w:r>
          </w:p>
        </w:tc>
      </w:tr>
      <w:tr w:rsidR="002E3757" w14:paraId="1525C46D" w14:textId="77777777" w:rsidTr="004A4257">
        <w:trPr>
          <w:trHeight w:val="294"/>
        </w:trPr>
        <w:tc>
          <w:tcPr>
            <w:tcW w:w="1466" w:type="dxa"/>
            <w:shd w:val="clear" w:color="auto" w:fill="EAF1DD" w:themeFill="accent3" w:themeFillTint="33"/>
          </w:tcPr>
          <w:p w14:paraId="1179AA3E" w14:textId="099FB889" w:rsidR="002E3757" w:rsidRDefault="00452FA1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0384B523" w14:textId="77777777" w:rsidR="002E3757" w:rsidRDefault="00452F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ETILA</w:t>
            </w:r>
          </w:p>
        </w:tc>
      </w:tr>
      <w:tr w:rsidR="002E3757" w14:paraId="27DB1232" w14:textId="77777777" w:rsidTr="004A4257">
        <w:trPr>
          <w:trHeight w:val="293"/>
        </w:trPr>
        <w:tc>
          <w:tcPr>
            <w:tcW w:w="1466" w:type="dxa"/>
          </w:tcPr>
          <w:p w14:paraId="64ED52BA" w14:textId="288B8E25" w:rsidR="002E3757" w:rsidRDefault="00452FA1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014" w:type="dxa"/>
          </w:tcPr>
          <w:p w14:paraId="7F8B8E32" w14:textId="77777777" w:rsidR="002E3757" w:rsidRDefault="00452FA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ACETONA</w:t>
            </w:r>
          </w:p>
        </w:tc>
      </w:tr>
      <w:tr w:rsidR="002E3757" w14:paraId="73BFCF56" w14:textId="77777777" w:rsidTr="004A4257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1A55CFB9" w14:textId="76A93ED0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690EB197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ETILA</w:t>
            </w:r>
          </w:p>
        </w:tc>
      </w:tr>
      <w:tr w:rsidR="002E3757" w14:paraId="2D0D26C3" w14:textId="77777777" w:rsidTr="004A4257">
        <w:trPr>
          <w:trHeight w:val="292"/>
        </w:trPr>
        <w:tc>
          <w:tcPr>
            <w:tcW w:w="1466" w:type="dxa"/>
          </w:tcPr>
          <w:p w14:paraId="2081FC26" w14:textId="693C7291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014" w:type="dxa"/>
          </w:tcPr>
          <w:p w14:paraId="35B2F27B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METILENO</w:t>
            </w:r>
          </w:p>
        </w:tc>
      </w:tr>
      <w:tr w:rsidR="002E3757" w14:paraId="6D8CB861" w14:textId="77777777" w:rsidTr="004A4257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6C94C4A7" w14:textId="6B66D029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22493541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CLOROFÓRMIO</w:t>
            </w:r>
          </w:p>
        </w:tc>
      </w:tr>
      <w:tr w:rsidR="002E3757" w14:paraId="5713BED2" w14:textId="77777777" w:rsidTr="004A4257">
        <w:trPr>
          <w:trHeight w:val="292"/>
        </w:trPr>
        <w:tc>
          <w:tcPr>
            <w:tcW w:w="1466" w:type="dxa"/>
          </w:tcPr>
          <w:p w14:paraId="4A8A632A" w14:textId="314B4E98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014" w:type="dxa"/>
          </w:tcPr>
          <w:p w14:paraId="3A0B1AE6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ÉTER </w:t>
            </w:r>
            <w:r>
              <w:rPr>
                <w:spacing w:val="-2"/>
                <w:sz w:val="24"/>
              </w:rPr>
              <w:t>ETÍLICO</w:t>
            </w:r>
          </w:p>
        </w:tc>
      </w:tr>
      <w:tr w:rsidR="002E3757" w14:paraId="7946D833" w14:textId="77777777" w:rsidTr="004A4257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2B8C7341" w14:textId="3F496FDF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462E4CD8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METILETILCETONA</w:t>
            </w:r>
          </w:p>
        </w:tc>
      </w:tr>
      <w:tr w:rsidR="002E3757" w14:paraId="5EC1AABB" w14:textId="77777777" w:rsidTr="004A4257">
        <w:trPr>
          <w:trHeight w:val="292"/>
        </w:trPr>
        <w:tc>
          <w:tcPr>
            <w:tcW w:w="1466" w:type="dxa"/>
            <w:shd w:val="clear" w:color="auto" w:fill="FFFFFF" w:themeFill="background1"/>
          </w:tcPr>
          <w:p w14:paraId="712BFF29" w14:textId="1247B104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127A1C"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7014" w:type="dxa"/>
            <w:shd w:val="clear" w:color="auto" w:fill="FFFFFF" w:themeFill="background1"/>
          </w:tcPr>
          <w:p w14:paraId="3FE8BDAF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TOLUENO</w:t>
            </w:r>
          </w:p>
        </w:tc>
      </w:tr>
      <w:tr w:rsidR="002E3757" w14:paraId="40381FE7" w14:textId="77777777" w:rsidTr="00F860A2">
        <w:trPr>
          <w:trHeight w:val="294"/>
        </w:trPr>
        <w:tc>
          <w:tcPr>
            <w:tcW w:w="8480" w:type="dxa"/>
            <w:gridSpan w:val="2"/>
            <w:shd w:val="clear" w:color="auto" w:fill="EAF1DD" w:themeFill="accent3" w:themeFillTint="33"/>
          </w:tcPr>
          <w:p w14:paraId="46BF9EB3" w14:textId="77777777" w:rsidR="002E3757" w:rsidRDefault="00452FA1">
            <w:pPr>
              <w:pStyle w:val="TableParagraph"/>
              <w:spacing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ADENDO</w:t>
            </w:r>
          </w:p>
        </w:tc>
      </w:tr>
      <w:tr w:rsidR="002E3757" w14:paraId="18DB8D38" w14:textId="77777777" w:rsidTr="00F860A2">
        <w:trPr>
          <w:trHeight w:val="878"/>
        </w:trPr>
        <w:tc>
          <w:tcPr>
            <w:tcW w:w="8480" w:type="dxa"/>
            <w:gridSpan w:val="2"/>
            <w:shd w:val="clear" w:color="auto" w:fill="auto"/>
          </w:tcPr>
          <w:p w14:paraId="442CC9D1" w14:textId="675FB5F8" w:rsidR="002E3757" w:rsidRDefault="00452FA1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fiscalização</w:t>
            </w:r>
          </w:p>
          <w:p w14:paraId="05473C28" w14:textId="77777777" w:rsidR="002E3757" w:rsidRDefault="00452FA1">
            <w:pPr>
              <w:pStyle w:val="TableParagraph"/>
              <w:spacing w:line="284" w:lineRule="exact"/>
              <w:ind w:left="115" w:right="8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tratar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importação, exportação ou reexportação;</w:t>
            </w:r>
          </w:p>
        </w:tc>
      </w:tr>
      <w:tr w:rsidR="002E3757" w14:paraId="6585EE3F" w14:textId="77777777" w:rsidTr="00F860A2">
        <w:trPr>
          <w:trHeight w:val="585"/>
        </w:trPr>
        <w:tc>
          <w:tcPr>
            <w:tcW w:w="8480" w:type="dxa"/>
            <w:gridSpan w:val="2"/>
            <w:shd w:val="clear" w:color="auto" w:fill="EAF1DD" w:themeFill="accent3" w:themeFillTint="33"/>
          </w:tcPr>
          <w:p w14:paraId="39C56A25" w14:textId="77777777" w:rsidR="002E3757" w:rsidRDefault="00452FA1">
            <w:pPr>
              <w:pStyle w:val="TableParagraph"/>
              <w:spacing w:before="11" w:line="276" w:lineRule="exact"/>
              <w:ind w:left="115" w:right="8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misturas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 produtos químicos acima referidos;</w:t>
            </w:r>
          </w:p>
        </w:tc>
      </w:tr>
      <w:tr w:rsidR="00B1287F" w14:paraId="7DB037A9" w14:textId="77777777" w:rsidTr="00F860A2">
        <w:trPr>
          <w:trHeight w:val="585"/>
        </w:trPr>
        <w:tc>
          <w:tcPr>
            <w:tcW w:w="8480" w:type="dxa"/>
            <w:gridSpan w:val="2"/>
            <w:shd w:val="clear" w:color="auto" w:fill="auto"/>
          </w:tcPr>
          <w:p w14:paraId="165DB4A6" w14:textId="77777777" w:rsidR="00B1287F" w:rsidRDefault="00B1287F" w:rsidP="00B1287F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soluções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solventes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orgânicos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cuja</w:t>
            </w:r>
          </w:p>
          <w:p w14:paraId="65D6D4D7" w14:textId="23E80B44" w:rsidR="00B1287F" w:rsidRDefault="00B1287F" w:rsidP="00B1287F">
            <w:pPr>
              <w:pStyle w:val="TableParagraph"/>
              <w:spacing w:before="11" w:line="276" w:lineRule="exact"/>
              <w:ind w:left="115" w:right="89"/>
              <w:rPr>
                <w:sz w:val="24"/>
              </w:rPr>
            </w:pPr>
            <w:r>
              <w:rPr>
                <w:sz w:val="24"/>
              </w:rPr>
              <w:t>concentração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controladas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ultrapasse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60% </w:t>
            </w:r>
            <w:r>
              <w:rPr>
                <w:sz w:val="24"/>
              </w:rPr>
              <w:t>(sessenta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cento),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exceto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etila,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sujeito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qualquer </w:t>
            </w:r>
            <w:r>
              <w:rPr>
                <w:spacing w:val="-2"/>
                <w:sz w:val="24"/>
              </w:rPr>
              <w:t>concentração;</w:t>
            </w:r>
          </w:p>
        </w:tc>
      </w:tr>
      <w:tr w:rsidR="00B1287F" w14:paraId="1DC1CCEC" w14:textId="77777777" w:rsidTr="00F860A2">
        <w:trPr>
          <w:trHeight w:val="585"/>
        </w:trPr>
        <w:tc>
          <w:tcPr>
            <w:tcW w:w="8480" w:type="dxa"/>
            <w:gridSpan w:val="2"/>
            <w:shd w:val="clear" w:color="auto" w:fill="EAF1DD" w:themeFill="accent3" w:themeFillTint="33"/>
          </w:tcPr>
          <w:p w14:paraId="36A2C73A" w14:textId="0959D8D3" w:rsidR="00B1287F" w:rsidRDefault="00B1287F" w:rsidP="00B1287F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IV - Deverão ser observadas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Seção III, do Capítulo 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desta Portaria, que tratam das situações de isenções.</w:t>
            </w:r>
          </w:p>
        </w:tc>
      </w:tr>
    </w:tbl>
    <w:p w14:paraId="1E4C6B15" w14:textId="77777777" w:rsidR="002E3757" w:rsidRDefault="002E3757">
      <w:pPr>
        <w:rPr>
          <w:b/>
          <w:sz w:val="24"/>
        </w:rPr>
      </w:pPr>
    </w:p>
    <w:p w14:paraId="1E1B60C3" w14:textId="28DD8484" w:rsidR="002E3757" w:rsidRDefault="00452FA1" w:rsidP="00007EB5">
      <w:pPr>
        <w:pStyle w:val="Ttulo1"/>
        <w:ind w:left="993"/>
        <w:jc w:val="left"/>
        <w:rPr>
          <w:spacing w:val="-5"/>
        </w:rPr>
      </w:pPr>
      <w:r>
        <w:t>LISTA</w:t>
      </w:r>
      <w:r>
        <w:rPr>
          <w:spacing w:val="1"/>
        </w:rPr>
        <w:t xml:space="preserve"> </w:t>
      </w:r>
      <w:r>
        <w:rPr>
          <w:spacing w:val="-5"/>
        </w:rPr>
        <w:t>III</w:t>
      </w:r>
    </w:p>
    <w:p w14:paraId="553187B4" w14:textId="77777777" w:rsidR="00B1287F" w:rsidRDefault="00B1287F" w:rsidP="00B1287F">
      <w:pPr>
        <w:pStyle w:val="Ttulo1"/>
        <w:ind w:left="851"/>
        <w:jc w:val="left"/>
        <w:rPr>
          <w:b w:val="0"/>
          <w:sz w:val="1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7029"/>
      </w:tblGrid>
      <w:tr w:rsidR="002E3757" w14:paraId="4D30685A" w14:textId="77777777">
        <w:trPr>
          <w:trHeight w:val="880"/>
        </w:trPr>
        <w:tc>
          <w:tcPr>
            <w:tcW w:w="8495" w:type="dxa"/>
            <w:gridSpan w:val="2"/>
          </w:tcPr>
          <w:p w14:paraId="1B5BD54F" w14:textId="77777777" w:rsidR="002E3757" w:rsidRDefault="00452FA1">
            <w:pPr>
              <w:pStyle w:val="TableParagraph"/>
              <w:spacing w:before="13" w:line="232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Fármacos,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adulterantes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diluentes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serem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drogas,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2"/>
                <w:sz w:val="24"/>
              </w:rPr>
              <w:t xml:space="preserve"> mililitro,</w:t>
            </w:r>
          </w:p>
          <w:p w14:paraId="2D130194" w14:textId="77777777" w:rsidR="002E3757" w:rsidRDefault="00452FA1">
            <w:pPr>
              <w:pStyle w:val="TableParagraph"/>
              <w:spacing w:before="3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2"/>
                <w:sz w:val="24"/>
              </w:rPr>
              <w:t xml:space="preserve"> concentração.</w:t>
            </w:r>
          </w:p>
        </w:tc>
      </w:tr>
      <w:tr w:rsidR="002E3757" w14:paraId="7B60F4C3" w14:textId="77777777" w:rsidTr="00404434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55201983" w14:textId="77777777" w:rsidR="002E3757" w:rsidRDefault="00452FA1">
            <w:pPr>
              <w:pStyle w:val="TableParagraph"/>
              <w:spacing w:line="273" w:lineRule="exact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4B7FA81B" w14:textId="77777777" w:rsidR="002E3757" w:rsidRDefault="00452FA1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59E232F9" w14:textId="77777777">
        <w:trPr>
          <w:trHeight w:val="290"/>
        </w:trPr>
        <w:tc>
          <w:tcPr>
            <w:tcW w:w="1466" w:type="dxa"/>
          </w:tcPr>
          <w:p w14:paraId="519ADEB1" w14:textId="10394D46" w:rsidR="002E3757" w:rsidRDefault="00452FA1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7029" w:type="dxa"/>
          </w:tcPr>
          <w:p w14:paraId="3D5DFDE6" w14:textId="77777777" w:rsidR="002E3757" w:rsidRDefault="00452F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AMINOPIRINA</w:t>
            </w:r>
          </w:p>
        </w:tc>
      </w:tr>
      <w:tr w:rsidR="002E3757" w14:paraId="6BF3437F" w14:textId="77777777" w:rsidTr="00404434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55CA732A" w14:textId="60E042F8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52B10400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BENZOCAÍNA</w:t>
            </w:r>
          </w:p>
        </w:tc>
      </w:tr>
      <w:tr w:rsidR="002E3757" w14:paraId="7BCF7CE4" w14:textId="77777777">
        <w:trPr>
          <w:trHeight w:val="292"/>
        </w:trPr>
        <w:tc>
          <w:tcPr>
            <w:tcW w:w="1466" w:type="dxa"/>
          </w:tcPr>
          <w:p w14:paraId="6E71549F" w14:textId="4B55EC06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7029" w:type="dxa"/>
          </w:tcPr>
          <w:p w14:paraId="0CC850C6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CAFEÍNA</w:t>
            </w:r>
          </w:p>
        </w:tc>
      </w:tr>
      <w:tr w:rsidR="002E3757" w14:paraId="54A9CCDF" w14:textId="77777777" w:rsidTr="00404434">
        <w:trPr>
          <w:trHeight w:val="294"/>
        </w:trPr>
        <w:tc>
          <w:tcPr>
            <w:tcW w:w="1466" w:type="dxa"/>
            <w:shd w:val="clear" w:color="auto" w:fill="EAF1DD" w:themeFill="accent3" w:themeFillTint="33"/>
          </w:tcPr>
          <w:p w14:paraId="61F7232C" w14:textId="23E835DC" w:rsidR="002E3757" w:rsidRDefault="00452FA1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610D41FF" w14:textId="77777777" w:rsidR="002E3757" w:rsidRDefault="00452F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DILTIAZEM</w:t>
            </w:r>
          </w:p>
        </w:tc>
      </w:tr>
      <w:tr w:rsidR="002E3757" w14:paraId="267A33F2" w14:textId="77777777">
        <w:trPr>
          <w:trHeight w:val="292"/>
        </w:trPr>
        <w:tc>
          <w:tcPr>
            <w:tcW w:w="1466" w:type="dxa"/>
          </w:tcPr>
          <w:p w14:paraId="11255CCF" w14:textId="71450BA9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7029" w:type="dxa"/>
          </w:tcPr>
          <w:p w14:paraId="616623D9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DIPIRONA</w:t>
            </w:r>
          </w:p>
        </w:tc>
      </w:tr>
      <w:tr w:rsidR="002E3757" w14:paraId="18B099E1" w14:textId="77777777" w:rsidTr="00404434">
        <w:trPr>
          <w:trHeight w:val="290"/>
        </w:trPr>
        <w:tc>
          <w:tcPr>
            <w:tcW w:w="1466" w:type="dxa"/>
            <w:shd w:val="clear" w:color="auto" w:fill="EAF1DD" w:themeFill="accent3" w:themeFillTint="33"/>
          </w:tcPr>
          <w:p w14:paraId="392784E9" w14:textId="4135DD43" w:rsidR="002E3757" w:rsidRDefault="00452FA1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3C22A8C0" w14:textId="77777777" w:rsidR="002E3757" w:rsidRDefault="00452F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FENACETINA</w:t>
            </w:r>
          </w:p>
        </w:tc>
      </w:tr>
      <w:tr w:rsidR="002E3757" w14:paraId="2E762472" w14:textId="77777777">
        <w:trPr>
          <w:trHeight w:val="292"/>
        </w:trPr>
        <w:tc>
          <w:tcPr>
            <w:tcW w:w="1466" w:type="dxa"/>
          </w:tcPr>
          <w:p w14:paraId="4A0C1532" w14:textId="35259E87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7029" w:type="dxa"/>
          </w:tcPr>
          <w:p w14:paraId="4C95EB71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HIDROXIZINA</w:t>
            </w:r>
          </w:p>
        </w:tc>
      </w:tr>
      <w:tr w:rsidR="002E3757" w14:paraId="06DBB9BB" w14:textId="77777777" w:rsidTr="00404434">
        <w:trPr>
          <w:trHeight w:val="294"/>
        </w:trPr>
        <w:tc>
          <w:tcPr>
            <w:tcW w:w="1466" w:type="dxa"/>
            <w:shd w:val="clear" w:color="auto" w:fill="EAF1DD" w:themeFill="accent3" w:themeFillTint="33"/>
          </w:tcPr>
          <w:p w14:paraId="0560ED74" w14:textId="3D0FF32D" w:rsidR="002E3757" w:rsidRDefault="00452FA1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72822BEB" w14:textId="77777777" w:rsidR="002E3757" w:rsidRDefault="00452F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LEVAMISOL</w:t>
            </w:r>
          </w:p>
        </w:tc>
      </w:tr>
      <w:tr w:rsidR="002E3757" w14:paraId="5E0C7A30" w14:textId="77777777">
        <w:trPr>
          <w:trHeight w:val="292"/>
        </w:trPr>
        <w:tc>
          <w:tcPr>
            <w:tcW w:w="1466" w:type="dxa"/>
          </w:tcPr>
          <w:p w14:paraId="3670E904" w14:textId="5ED1848E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7029" w:type="dxa"/>
          </w:tcPr>
          <w:p w14:paraId="24A80D21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LIDOCAÍNA</w:t>
            </w:r>
          </w:p>
        </w:tc>
      </w:tr>
      <w:tr w:rsidR="002E3757" w14:paraId="0A98F6F4" w14:textId="77777777" w:rsidTr="00404434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1FB85D0E" w14:textId="2862D9F9" w:rsidR="002E3757" w:rsidRDefault="00452FA1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7ED69ED9" w14:textId="77777777" w:rsidR="002E3757" w:rsidRDefault="00452FA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MANITOL</w:t>
            </w:r>
          </w:p>
        </w:tc>
      </w:tr>
      <w:tr w:rsidR="002E3757" w14:paraId="10267ECD" w14:textId="77777777">
        <w:trPr>
          <w:trHeight w:val="290"/>
        </w:trPr>
        <w:tc>
          <w:tcPr>
            <w:tcW w:w="1466" w:type="dxa"/>
          </w:tcPr>
          <w:p w14:paraId="29469588" w14:textId="02ACF753" w:rsidR="002E3757" w:rsidRDefault="00452FA1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7029" w:type="dxa"/>
          </w:tcPr>
          <w:p w14:paraId="13E3404D" w14:textId="77777777" w:rsidR="002E3757" w:rsidRDefault="00452F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PARACETAMOL</w:t>
            </w:r>
          </w:p>
        </w:tc>
      </w:tr>
      <w:tr w:rsidR="002E3757" w14:paraId="3E162A7F" w14:textId="77777777" w:rsidTr="00404434">
        <w:trPr>
          <w:trHeight w:val="294"/>
        </w:trPr>
        <w:tc>
          <w:tcPr>
            <w:tcW w:w="1466" w:type="dxa"/>
            <w:shd w:val="clear" w:color="auto" w:fill="EAF1DD" w:themeFill="accent3" w:themeFillTint="33"/>
          </w:tcPr>
          <w:p w14:paraId="2FDB341F" w14:textId="4254272A" w:rsidR="002E3757" w:rsidRDefault="00452FA1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076B6534" w14:textId="77777777" w:rsidR="002E3757" w:rsidRDefault="00452F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PROCAÍNA</w:t>
            </w:r>
          </w:p>
        </w:tc>
      </w:tr>
      <w:tr w:rsidR="002E3757" w14:paraId="7DB73B41" w14:textId="77777777">
        <w:trPr>
          <w:trHeight w:val="292"/>
        </w:trPr>
        <w:tc>
          <w:tcPr>
            <w:tcW w:w="1466" w:type="dxa"/>
          </w:tcPr>
          <w:p w14:paraId="73692339" w14:textId="16A87D86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7029" w:type="dxa"/>
          </w:tcPr>
          <w:p w14:paraId="237940CA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TEOFILINA</w:t>
            </w:r>
          </w:p>
        </w:tc>
      </w:tr>
      <w:tr w:rsidR="002E3757" w14:paraId="0610FE35" w14:textId="77777777" w:rsidTr="00404434">
        <w:trPr>
          <w:trHeight w:val="292"/>
        </w:trPr>
        <w:tc>
          <w:tcPr>
            <w:tcW w:w="1466" w:type="dxa"/>
            <w:shd w:val="clear" w:color="auto" w:fill="EAF1DD" w:themeFill="accent3" w:themeFillTint="33"/>
          </w:tcPr>
          <w:p w14:paraId="79691D74" w14:textId="46FC2928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7029" w:type="dxa"/>
            <w:shd w:val="clear" w:color="auto" w:fill="EAF1DD" w:themeFill="accent3" w:themeFillTint="33"/>
          </w:tcPr>
          <w:p w14:paraId="509BDA42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TETRACAÍNA</w:t>
            </w:r>
          </w:p>
        </w:tc>
      </w:tr>
      <w:tr w:rsidR="002E3757" w14:paraId="1E5C599E" w14:textId="77777777">
        <w:trPr>
          <w:trHeight w:val="292"/>
        </w:trPr>
        <w:tc>
          <w:tcPr>
            <w:tcW w:w="1466" w:type="dxa"/>
          </w:tcPr>
          <w:p w14:paraId="54F4DDC4" w14:textId="3C3600D0" w:rsidR="002E3757" w:rsidRDefault="00452FA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7029" w:type="dxa"/>
          </w:tcPr>
          <w:p w14:paraId="50EC8FFA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TETRAMISOL</w:t>
            </w:r>
          </w:p>
        </w:tc>
      </w:tr>
      <w:tr w:rsidR="002E3757" w14:paraId="48E7A388" w14:textId="77777777" w:rsidTr="00404434">
        <w:trPr>
          <w:trHeight w:val="294"/>
        </w:trPr>
        <w:tc>
          <w:tcPr>
            <w:tcW w:w="8495" w:type="dxa"/>
            <w:gridSpan w:val="2"/>
            <w:shd w:val="clear" w:color="auto" w:fill="EAF1DD" w:themeFill="accent3" w:themeFillTint="33"/>
          </w:tcPr>
          <w:p w14:paraId="57E6B62C" w14:textId="77777777" w:rsidR="002E3757" w:rsidRDefault="00452FA1">
            <w:pPr>
              <w:pStyle w:val="TableParagraph"/>
              <w:spacing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ADENDO</w:t>
            </w:r>
          </w:p>
        </w:tc>
      </w:tr>
      <w:tr w:rsidR="002E3757" w14:paraId="7D5F480C" w14:textId="77777777">
        <w:trPr>
          <w:trHeight w:val="878"/>
        </w:trPr>
        <w:tc>
          <w:tcPr>
            <w:tcW w:w="8495" w:type="dxa"/>
            <w:gridSpan w:val="2"/>
          </w:tcPr>
          <w:p w14:paraId="7979614F" w14:textId="77777777" w:rsidR="002E3757" w:rsidRDefault="00452FA1">
            <w:pPr>
              <w:pStyle w:val="TableParagraph"/>
              <w:spacing w:before="13" w:line="232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fiscalização 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concentração,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</w:p>
          <w:p w14:paraId="409709C9" w14:textId="77777777" w:rsidR="002E3757" w:rsidRDefault="00452FA1">
            <w:pPr>
              <w:pStyle w:val="TableParagraph"/>
              <w:spacing w:before="3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exportação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reexportação;</w:t>
            </w:r>
          </w:p>
        </w:tc>
      </w:tr>
      <w:tr w:rsidR="002E3757" w14:paraId="1ED3CBE4" w14:textId="77777777" w:rsidTr="00404434">
        <w:trPr>
          <w:trHeight w:val="585"/>
        </w:trPr>
        <w:tc>
          <w:tcPr>
            <w:tcW w:w="8495" w:type="dxa"/>
            <w:gridSpan w:val="2"/>
            <w:shd w:val="clear" w:color="auto" w:fill="EAF1DD" w:themeFill="accent3" w:themeFillTint="33"/>
          </w:tcPr>
          <w:p w14:paraId="4B5BE101" w14:textId="77777777" w:rsidR="002E3757" w:rsidRDefault="00452FA1">
            <w:pPr>
              <w:pStyle w:val="TableParagraph"/>
              <w:spacing w:before="15" w:line="274" w:lineRule="exact"/>
              <w:ind w:left="115" w:right="8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misturas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 produtos químicos acima referidos;</w:t>
            </w:r>
          </w:p>
        </w:tc>
      </w:tr>
      <w:tr w:rsidR="002E3757" w14:paraId="78789145" w14:textId="77777777">
        <w:trPr>
          <w:trHeight w:val="290"/>
        </w:trPr>
        <w:tc>
          <w:tcPr>
            <w:tcW w:w="8495" w:type="dxa"/>
            <w:gridSpan w:val="2"/>
          </w:tcPr>
          <w:p w14:paraId="3E41AC37" w14:textId="77777777" w:rsidR="002E3757" w:rsidRDefault="00452FA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racêmica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conhecida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TETRAMISOL;</w:t>
            </w:r>
          </w:p>
        </w:tc>
      </w:tr>
      <w:tr w:rsidR="002E3757" w14:paraId="2FF6967A" w14:textId="77777777" w:rsidTr="00404434">
        <w:trPr>
          <w:trHeight w:val="590"/>
        </w:trPr>
        <w:tc>
          <w:tcPr>
            <w:tcW w:w="8495" w:type="dxa"/>
            <w:gridSpan w:val="2"/>
            <w:shd w:val="clear" w:color="auto" w:fill="EAF1DD" w:themeFill="accent3" w:themeFillTint="33"/>
          </w:tcPr>
          <w:p w14:paraId="4469F55C" w14:textId="77777777" w:rsidR="002E3757" w:rsidRDefault="00452FA1">
            <w:pPr>
              <w:pStyle w:val="TableParagraph"/>
              <w:spacing w:line="290" w:lineRule="atLeast"/>
              <w:ind w:left="115" w:right="8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desta Portaria, que tratam das situações de isenções.</w:t>
            </w:r>
          </w:p>
        </w:tc>
      </w:tr>
    </w:tbl>
    <w:p w14:paraId="21F787CF" w14:textId="77777777" w:rsidR="002E3757" w:rsidRDefault="002E3757" w:rsidP="00D2534D">
      <w:pPr>
        <w:pStyle w:val="TableParagraph"/>
        <w:spacing w:line="290" w:lineRule="atLeast"/>
        <w:ind w:left="0"/>
        <w:rPr>
          <w:sz w:val="24"/>
        </w:rPr>
        <w:sectPr w:rsidR="002E3757">
          <w:type w:val="continuous"/>
          <w:pgSz w:w="11920" w:h="16850"/>
          <w:pgMar w:top="700" w:right="850" w:bottom="1540" w:left="708" w:header="0" w:footer="1349" w:gutter="0"/>
          <w:cols w:space="720"/>
        </w:sectPr>
      </w:pPr>
    </w:p>
    <w:p w14:paraId="330C9281" w14:textId="77777777" w:rsidR="002E3757" w:rsidRDefault="002E3757">
      <w:pPr>
        <w:rPr>
          <w:b/>
          <w:sz w:val="20"/>
        </w:rPr>
        <w:sectPr w:rsidR="002E3757">
          <w:pgSz w:w="11920" w:h="16850"/>
          <w:pgMar w:top="700" w:right="850" w:bottom="1540" w:left="708" w:header="0" w:footer="1349" w:gutter="0"/>
          <w:cols w:space="720"/>
        </w:sectPr>
      </w:pPr>
    </w:p>
    <w:p w14:paraId="7B62E7BB" w14:textId="77777777" w:rsidR="002E3757" w:rsidRDefault="00452FA1">
      <w:pPr>
        <w:pStyle w:val="Ttulo1"/>
        <w:ind w:left="82"/>
      </w:pPr>
      <w:r>
        <w:lastRenderedPageBreak/>
        <w:t>LISTA</w:t>
      </w:r>
      <w:r>
        <w:rPr>
          <w:spacing w:val="1"/>
        </w:rPr>
        <w:t xml:space="preserve"> </w:t>
      </w:r>
      <w:r>
        <w:rPr>
          <w:spacing w:val="-5"/>
        </w:rPr>
        <w:t>IV</w:t>
      </w:r>
    </w:p>
    <w:p w14:paraId="4A4CA8B6" w14:textId="21839E9F" w:rsidR="002E3757" w:rsidRDefault="002E3757" w:rsidP="00B1287F">
      <w:pPr>
        <w:pStyle w:val="Corpodetexto"/>
        <w:spacing w:before="57"/>
        <w:ind w:left="107" w:right="3786" w:hanging="4"/>
        <w:jc w:val="center"/>
        <w:sectPr w:rsidR="002E3757">
          <w:type w:val="continuous"/>
          <w:pgSz w:w="11920" w:h="16850"/>
          <w:pgMar w:top="700" w:right="850" w:bottom="1540" w:left="708" w:header="0" w:footer="1349" w:gutter="0"/>
          <w:cols w:num="2" w:space="720" w:equalWidth="0">
            <w:col w:w="2860" w:space="690"/>
            <w:col w:w="6812"/>
          </w:cols>
        </w:sectPr>
      </w:pPr>
    </w:p>
    <w:p w14:paraId="79F126FB" w14:textId="6D381E83" w:rsidR="002E3757" w:rsidRDefault="002E3757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929"/>
      </w:tblGrid>
      <w:tr w:rsidR="002E3757" w14:paraId="1DE46CBC" w14:textId="77777777">
        <w:trPr>
          <w:trHeight w:val="585"/>
        </w:trPr>
        <w:tc>
          <w:tcPr>
            <w:tcW w:w="8499" w:type="dxa"/>
            <w:gridSpan w:val="2"/>
          </w:tcPr>
          <w:p w14:paraId="3371555C" w14:textId="7DD83D17" w:rsidR="002E3757" w:rsidRDefault="00452FA1">
            <w:pPr>
              <w:pStyle w:val="TableParagraph"/>
              <w:spacing w:before="15" w:line="274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Ácidos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drogas,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fiscalização a partir de 1 (um) grama ou 1 (um) mililitro, em qualquer concentração.</w:t>
            </w:r>
            <w:r w:rsidR="00CB7F7A" w:rsidRPr="00CB7F7A">
              <w:rPr>
                <w:color w:val="548DD4" w:themeColor="text2" w:themeTint="99"/>
              </w:rPr>
              <w:t xml:space="preserve"> </w:t>
            </w:r>
            <w:r w:rsidR="00CB7F7A" w:rsidRPr="00007EB5">
              <w:rPr>
                <w:b/>
                <w:color w:val="548DD4" w:themeColor="text2" w:themeTint="99"/>
                <w:sz w:val="24"/>
                <w:szCs w:val="24"/>
                <w:vertAlign w:val="superscript"/>
              </w:rPr>
              <w:t>*</w:t>
            </w:r>
          </w:p>
        </w:tc>
      </w:tr>
      <w:tr w:rsidR="002E3757" w14:paraId="0E96C93E" w14:textId="77777777" w:rsidTr="00404434">
        <w:trPr>
          <w:trHeight w:val="290"/>
        </w:trPr>
        <w:tc>
          <w:tcPr>
            <w:tcW w:w="1570" w:type="dxa"/>
            <w:shd w:val="clear" w:color="auto" w:fill="EAF1DD" w:themeFill="accent3" w:themeFillTint="33"/>
          </w:tcPr>
          <w:p w14:paraId="5F2C389E" w14:textId="77777777" w:rsidR="002E3757" w:rsidRDefault="00452FA1">
            <w:pPr>
              <w:pStyle w:val="TableParagraph"/>
              <w:spacing w:line="27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3E84FAD0" w14:textId="77777777" w:rsidR="002E3757" w:rsidRDefault="00452FA1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65F5B249" w14:textId="77777777">
        <w:trPr>
          <w:trHeight w:val="292"/>
        </w:trPr>
        <w:tc>
          <w:tcPr>
            <w:tcW w:w="1570" w:type="dxa"/>
          </w:tcPr>
          <w:p w14:paraId="49B31488" w14:textId="445B0499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929" w:type="dxa"/>
          </w:tcPr>
          <w:p w14:paraId="76278A68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ACÉTICO</w:t>
            </w:r>
          </w:p>
        </w:tc>
      </w:tr>
      <w:tr w:rsidR="002E3757" w14:paraId="34094E01" w14:textId="77777777" w:rsidTr="00404434">
        <w:trPr>
          <w:trHeight w:val="294"/>
        </w:trPr>
        <w:tc>
          <w:tcPr>
            <w:tcW w:w="1570" w:type="dxa"/>
            <w:shd w:val="clear" w:color="auto" w:fill="EAF1DD" w:themeFill="accent3" w:themeFillTint="33"/>
          </w:tcPr>
          <w:p w14:paraId="1DC59A20" w14:textId="1E4D2436" w:rsidR="002E3757" w:rsidRDefault="00452FA1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40B67DEA" w14:textId="77777777" w:rsidR="002E3757" w:rsidRDefault="00452FA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BENZÓICO</w:t>
            </w:r>
          </w:p>
        </w:tc>
      </w:tr>
      <w:tr w:rsidR="002E3757" w14:paraId="6A77F705" w14:textId="77777777">
        <w:trPr>
          <w:trHeight w:val="292"/>
        </w:trPr>
        <w:tc>
          <w:tcPr>
            <w:tcW w:w="1570" w:type="dxa"/>
          </w:tcPr>
          <w:p w14:paraId="64024797" w14:textId="26D074BF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6929" w:type="dxa"/>
          </w:tcPr>
          <w:p w14:paraId="468153C8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BÓRICO</w:t>
            </w:r>
          </w:p>
        </w:tc>
      </w:tr>
      <w:tr w:rsidR="002E3757" w14:paraId="5046FC63" w14:textId="77777777" w:rsidTr="00404434">
        <w:trPr>
          <w:trHeight w:val="292"/>
        </w:trPr>
        <w:tc>
          <w:tcPr>
            <w:tcW w:w="1570" w:type="dxa"/>
            <w:shd w:val="clear" w:color="auto" w:fill="EAF1DD" w:themeFill="accent3" w:themeFillTint="33"/>
          </w:tcPr>
          <w:p w14:paraId="174C7314" w14:textId="0C0F8FE2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6AE78E32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BROMÍDRICO</w:t>
            </w:r>
          </w:p>
        </w:tc>
      </w:tr>
      <w:tr w:rsidR="002E3757" w14:paraId="6FD63A70" w14:textId="77777777">
        <w:trPr>
          <w:trHeight w:val="292"/>
        </w:trPr>
        <w:tc>
          <w:tcPr>
            <w:tcW w:w="1570" w:type="dxa"/>
          </w:tcPr>
          <w:p w14:paraId="4E4D5547" w14:textId="0CD0973F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6929" w:type="dxa"/>
          </w:tcPr>
          <w:p w14:paraId="07CD738A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CLORÍDRICO</w:t>
            </w:r>
          </w:p>
        </w:tc>
      </w:tr>
      <w:tr w:rsidR="002E3757" w14:paraId="2E9C76E8" w14:textId="77777777" w:rsidTr="00404434">
        <w:trPr>
          <w:trHeight w:val="292"/>
        </w:trPr>
        <w:tc>
          <w:tcPr>
            <w:tcW w:w="1570" w:type="dxa"/>
            <w:shd w:val="clear" w:color="auto" w:fill="EAF1DD" w:themeFill="accent3" w:themeFillTint="33"/>
          </w:tcPr>
          <w:p w14:paraId="088CDB91" w14:textId="7706BEB1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1ED00D57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CLOROSULFÔNICO</w:t>
            </w:r>
          </w:p>
        </w:tc>
      </w:tr>
      <w:tr w:rsidR="002E3757" w14:paraId="6F12643D" w14:textId="77777777">
        <w:trPr>
          <w:trHeight w:val="292"/>
        </w:trPr>
        <w:tc>
          <w:tcPr>
            <w:tcW w:w="1570" w:type="dxa"/>
          </w:tcPr>
          <w:p w14:paraId="438A73E1" w14:textId="04C35BB4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6929" w:type="dxa"/>
          </w:tcPr>
          <w:p w14:paraId="318C5129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FÓRMICO</w:t>
            </w:r>
          </w:p>
        </w:tc>
      </w:tr>
      <w:tr w:rsidR="002E3757" w14:paraId="37DEA1BD" w14:textId="77777777" w:rsidTr="00404434">
        <w:trPr>
          <w:trHeight w:val="292"/>
        </w:trPr>
        <w:tc>
          <w:tcPr>
            <w:tcW w:w="1570" w:type="dxa"/>
            <w:shd w:val="clear" w:color="auto" w:fill="EAF1DD" w:themeFill="accent3" w:themeFillTint="33"/>
          </w:tcPr>
          <w:p w14:paraId="2F9C69E7" w14:textId="38BF64AD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1E979292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HIPOFOSFOROSO</w:t>
            </w:r>
          </w:p>
        </w:tc>
      </w:tr>
      <w:tr w:rsidR="002E3757" w14:paraId="3DFAECE6" w14:textId="77777777">
        <w:trPr>
          <w:trHeight w:val="292"/>
        </w:trPr>
        <w:tc>
          <w:tcPr>
            <w:tcW w:w="1570" w:type="dxa"/>
          </w:tcPr>
          <w:p w14:paraId="72EF9A10" w14:textId="2D92E7F4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6929" w:type="dxa"/>
          </w:tcPr>
          <w:p w14:paraId="6CF63FD0" w14:textId="77777777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IODÍDRICO</w:t>
            </w:r>
          </w:p>
        </w:tc>
      </w:tr>
      <w:tr w:rsidR="002E3757" w14:paraId="26B273AC" w14:textId="77777777" w:rsidTr="00404434">
        <w:trPr>
          <w:trHeight w:val="292"/>
        </w:trPr>
        <w:tc>
          <w:tcPr>
            <w:tcW w:w="1570" w:type="dxa"/>
            <w:shd w:val="clear" w:color="auto" w:fill="EAF1DD" w:themeFill="accent3" w:themeFillTint="33"/>
          </w:tcPr>
          <w:p w14:paraId="5E5F0167" w14:textId="62F1380F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5729B4"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6929" w:type="dxa"/>
            <w:shd w:val="clear" w:color="auto" w:fill="EAF1DD" w:themeFill="accent3" w:themeFillTint="33"/>
          </w:tcPr>
          <w:p w14:paraId="7DC5C20D" w14:textId="6BAC8514" w:rsidR="002E3757" w:rsidRDefault="00452F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SULFÚRICO</w:t>
            </w:r>
            <w:r w:rsidR="00CB7F7A" w:rsidRPr="00007EB5">
              <w:rPr>
                <w:b/>
                <w:color w:val="548DD4" w:themeColor="text2" w:themeTint="99"/>
                <w:sz w:val="24"/>
                <w:szCs w:val="24"/>
                <w:vertAlign w:val="superscript"/>
              </w:rPr>
              <w:t>*</w:t>
            </w:r>
          </w:p>
        </w:tc>
      </w:tr>
      <w:tr w:rsidR="002E3757" w14:paraId="1CEE25FD" w14:textId="77777777">
        <w:trPr>
          <w:trHeight w:val="295"/>
        </w:trPr>
        <w:tc>
          <w:tcPr>
            <w:tcW w:w="8499" w:type="dxa"/>
            <w:gridSpan w:val="2"/>
          </w:tcPr>
          <w:p w14:paraId="270C4635" w14:textId="77777777" w:rsidR="002E3757" w:rsidRDefault="00452FA1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ADENDO</w:t>
            </w:r>
          </w:p>
        </w:tc>
      </w:tr>
      <w:tr w:rsidR="002E3757" w14:paraId="69333583" w14:textId="77777777" w:rsidTr="00404434">
        <w:trPr>
          <w:trHeight w:val="878"/>
        </w:trPr>
        <w:tc>
          <w:tcPr>
            <w:tcW w:w="8499" w:type="dxa"/>
            <w:gridSpan w:val="2"/>
            <w:shd w:val="clear" w:color="auto" w:fill="EAF1DD" w:themeFill="accent3" w:themeFillTint="33"/>
          </w:tcPr>
          <w:p w14:paraId="7734205E" w14:textId="77777777" w:rsidR="002E3757" w:rsidRDefault="00452FA1">
            <w:pPr>
              <w:pStyle w:val="TableParagraph"/>
              <w:spacing w:before="11" w:line="232" w:lineRule="auto"/>
              <w:ind w:left="115" w:right="8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fiscalização 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concentração,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</w:p>
          <w:p w14:paraId="25CA9E9A" w14:textId="77777777" w:rsidR="002E3757" w:rsidRDefault="00452FA1">
            <w:pPr>
              <w:pStyle w:val="TableParagraph"/>
              <w:spacing w:before="3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exportação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reexportação;</w:t>
            </w:r>
          </w:p>
        </w:tc>
      </w:tr>
      <w:tr w:rsidR="002E3757" w14:paraId="3CD49EDD" w14:textId="77777777">
        <w:trPr>
          <w:trHeight w:val="582"/>
        </w:trPr>
        <w:tc>
          <w:tcPr>
            <w:tcW w:w="8499" w:type="dxa"/>
            <w:gridSpan w:val="2"/>
          </w:tcPr>
          <w:p w14:paraId="6C98CBF0" w14:textId="77777777" w:rsidR="002E3757" w:rsidRDefault="00452FA1">
            <w:pPr>
              <w:pStyle w:val="TableParagraph"/>
              <w:spacing w:before="10" w:line="276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misturas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 produtos químicos acima referidos;</w:t>
            </w:r>
          </w:p>
        </w:tc>
      </w:tr>
      <w:tr w:rsidR="002E3757" w14:paraId="69C09397" w14:textId="77777777" w:rsidTr="00404434">
        <w:trPr>
          <w:trHeight w:val="587"/>
        </w:trPr>
        <w:tc>
          <w:tcPr>
            <w:tcW w:w="8499" w:type="dxa"/>
            <w:gridSpan w:val="2"/>
            <w:shd w:val="clear" w:color="auto" w:fill="EAF1DD" w:themeFill="accent3" w:themeFillTint="33"/>
          </w:tcPr>
          <w:p w14:paraId="43DF54AF" w14:textId="77777777" w:rsidR="002E3757" w:rsidRDefault="00452FA1">
            <w:pPr>
              <w:pStyle w:val="TableParagraph"/>
              <w:spacing w:line="290" w:lineRule="atLeast"/>
              <w:ind w:left="115" w:right="8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Sulfúrico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conhecida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>fumegante;</w:t>
            </w:r>
          </w:p>
        </w:tc>
      </w:tr>
      <w:tr w:rsidR="002E3757" w14:paraId="79650654" w14:textId="77777777">
        <w:trPr>
          <w:trHeight w:val="1171"/>
        </w:trPr>
        <w:tc>
          <w:tcPr>
            <w:tcW w:w="8499" w:type="dxa"/>
            <w:gridSpan w:val="2"/>
          </w:tcPr>
          <w:p w14:paraId="1BEAF5C7" w14:textId="77777777" w:rsidR="002E3757" w:rsidRDefault="00452FA1">
            <w:pPr>
              <w:pStyle w:val="TableParagraph"/>
              <w:spacing w:line="240" w:lineRule="auto"/>
              <w:ind w:left="115" w:right="83"/>
              <w:rPr>
                <w:sz w:val="24"/>
              </w:rPr>
            </w:pPr>
            <w:r>
              <w:rPr>
                <w:sz w:val="24"/>
              </w:rPr>
              <w:t>IV - São isentas de controle as soluções eletrolíticas de bateria formuladas à base de 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sulfúrico,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destinadas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varejo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litro,</w:t>
            </w:r>
          </w:p>
          <w:p w14:paraId="1FE398AE" w14:textId="77777777" w:rsidR="002E3757" w:rsidRDefault="00452FA1">
            <w:pPr>
              <w:pStyle w:val="TableParagraph"/>
              <w:spacing w:before="5" w:line="280" w:lineRule="exact"/>
              <w:ind w:left="115" w:right="153"/>
              <w:rPr>
                <w:sz w:val="24"/>
              </w:rPr>
            </w:pPr>
            <w:r>
              <w:rPr>
                <w:sz w:val="24"/>
              </w:rPr>
              <w:t>sendo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isenção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(duzentos)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litros e para a pessoa física a quantidade de 5 (cinco) litros, por mês;</w:t>
            </w:r>
          </w:p>
        </w:tc>
      </w:tr>
      <w:tr w:rsidR="002E3757" w14:paraId="1B86A5E9" w14:textId="77777777" w:rsidTr="00404434">
        <w:trPr>
          <w:trHeight w:val="587"/>
        </w:trPr>
        <w:tc>
          <w:tcPr>
            <w:tcW w:w="8499" w:type="dxa"/>
            <w:gridSpan w:val="2"/>
            <w:shd w:val="clear" w:color="auto" w:fill="EAF1DD" w:themeFill="accent3" w:themeFillTint="33"/>
          </w:tcPr>
          <w:p w14:paraId="33B0AA6B" w14:textId="77777777" w:rsidR="002E3757" w:rsidRDefault="00452FA1">
            <w:pPr>
              <w:pStyle w:val="TableParagraph"/>
              <w:spacing w:before="11" w:line="278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V - Deverão ser observadas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Seção III, do Capítulo 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desta Portaria, que tratam das situações de isenções.</w:t>
            </w:r>
          </w:p>
        </w:tc>
      </w:tr>
    </w:tbl>
    <w:p w14:paraId="0FB78D0E" w14:textId="2BF45EFE" w:rsidR="00B65EDA" w:rsidRPr="009E251F" w:rsidRDefault="00CB7F7A" w:rsidP="009E251F">
      <w:pPr>
        <w:spacing w:before="196"/>
        <w:ind w:left="1134"/>
        <w:rPr>
          <w:b/>
          <w:color w:val="548DD4" w:themeColor="text2" w:themeTint="99"/>
          <w:sz w:val="24"/>
        </w:rPr>
      </w:pPr>
      <w:r w:rsidRPr="00CB7F7A">
        <w:rPr>
          <w:color w:val="548DD4" w:themeColor="text2" w:themeTint="99"/>
        </w:rPr>
        <w:t>* Redação alterada pela Portaria MJSP nº 223 de 21/11/2022.</w:t>
      </w:r>
    </w:p>
    <w:p w14:paraId="3056DC06" w14:textId="77777777" w:rsidR="002E3757" w:rsidRDefault="00452FA1">
      <w:pPr>
        <w:pStyle w:val="Ttulo1"/>
        <w:ind w:right="0"/>
        <w:jc w:val="left"/>
      </w:pPr>
      <w:r>
        <w:t>LISTA</w:t>
      </w:r>
      <w:r>
        <w:rPr>
          <w:spacing w:val="1"/>
        </w:rPr>
        <w:t xml:space="preserve"> </w:t>
      </w:r>
      <w:r>
        <w:rPr>
          <w:spacing w:val="-10"/>
        </w:rPr>
        <w:t>V</w:t>
      </w:r>
    </w:p>
    <w:p w14:paraId="0F43A667" w14:textId="77777777" w:rsidR="002E3757" w:rsidRDefault="002E3757">
      <w:pPr>
        <w:spacing w:before="12"/>
        <w:rPr>
          <w:b/>
          <w:sz w:val="14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6962"/>
      </w:tblGrid>
      <w:tr w:rsidR="002E3757" w14:paraId="0DA7007E" w14:textId="77777777">
        <w:trPr>
          <w:trHeight w:val="587"/>
        </w:trPr>
        <w:tc>
          <w:tcPr>
            <w:tcW w:w="8498" w:type="dxa"/>
            <w:gridSpan w:val="2"/>
          </w:tcPr>
          <w:p w14:paraId="31537730" w14:textId="77777777" w:rsidR="002E3757" w:rsidRDefault="00452FA1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Bases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empregadas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drogas,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sujeitas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6A1047FF" w14:textId="4FF1F101" w:rsidR="002E3757" w:rsidRDefault="00452FA1">
            <w:pPr>
              <w:pStyle w:val="TableParagraph"/>
              <w:spacing w:before="2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qualquer </w:t>
            </w:r>
            <w:r>
              <w:rPr>
                <w:spacing w:val="-2"/>
                <w:sz w:val="24"/>
              </w:rPr>
              <w:t>concentração.</w:t>
            </w:r>
            <w:r w:rsidR="00B65EDA">
              <w:rPr>
                <w:spacing w:val="-2"/>
                <w:sz w:val="24"/>
              </w:rPr>
              <w:t xml:space="preserve"> </w:t>
            </w:r>
            <w:r w:rsidR="00B65EDA" w:rsidRPr="00007EB5">
              <w:rPr>
                <w:b/>
                <w:color w:val="548DD4" w:themeColor="text2" w:themeTint="99"/>
                <w:sz w:val="24"/>
                <w:szCs w:val="24"/>
                <w:vertAlign w:val="superscript"/>
              </w:rPr>
              <w:t>*</w:t>
            </w:r>
          </w:p>
        </w:tc>
      </w:tr>
      <w:tr w:rsidR="002E3757" w14:paraId="70B79926" w14:textId="77777777" w:rsidTr="00404434">
        <w:trPr>
          <w:trHeight w:val="292"/>
        </w:trPr>
        <w:tc>
          <w:tcPr>
            <w:tcW w:w="1536" w:type="dxa"/>
            <w:shd w:val="clear" w:color="auto" w:fill="EAF1DD" w:themeFill="accent3" w:themeFillTint="33"/>
          </w:tcPr>
          <w:p w14:paraId="5ACAA91B" w14:textId="77777777" w:rsidR="002E3757" w:rsidRDefault="00452FA1">
            <w:pPr>
              <w:pStyle w:val="TableParagraph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6962" w:type="dxa"/>
            <w:shd w:val="clear" w:color="auto" w:fill="EAF1DD" w:themeFill="accent3" w:themeFillTint="33"/>
          </w:tcPr>
          <w:p w14:paraId="2BC647A7" w14:textId="77777777" w:rsidR="002E3757" w:rsidRDefault="00452FA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53E14355" w14:textId="77777777">
        <w:trPr>
          <w:trHeight w:val="292"/>
        </w:trPr>
        <w:tc>
          <w:tcPr>
            <w:tcW w:w="1536" w:type="dxa"/>
          </w:tcPr>
          <w:p w14:paraId="4E7B2B95" w14:textId="78B7CDBD" w:rsidR="002E3757" w:rsidRDefault="00452FA1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  <w:r w:rsidR="005729B4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6962" w:type="dxa"/>
          </w:tcPr>
          <w:p w14:paraId="6643D8CE" w14:textId="77777777" w:rsidR="002E3757" w:rsidRDefault="00452FA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BICARBONATO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POTÁSSIO</w:t>
            </w:r>
          </w:p>
        </w:tc>
      </w:tr>
      <w:tr w:rsidR="002E3757" w14:paraId="316D3F9A" w14:textId="77777777" w:rsidTr="00404434">
        <w:trPr>
          <w:trHeight w:val="292"/>
        </w:trPr>
        <w:tc>
          <w:tcPr>
            <w:tcW w:w="1536" w:type="dxa"/>
            <w:shd w:val="clear" w:color="auto" w:fill="EAF1DD" w:themeFill="accent3" w:themeFillTint="33"/>
          </w:tcPr>
          <w:p w14:paraId="4C5421D1" w14:textId="08CC319F" w:rsidR="002E3757" w:rsidRDefault="00452FA1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  <w:r w:rsidR="005729B4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6962" w:type="dxa"/>
            <w:shd w:val="clear" w:color="auto" w:fill="EAF1DD" w:themeFill="accent3" w:themeFillTint="33"/>
          </w:tcPr>
          <w:p w14:paraId="52A224DE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FORMIATO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AMÔNIO</w:t>
            </w:r>
          </w:p>
        </w:tc>
      </w:tr>
      <w:tr w:rsidR="002E3757" w14:paraId="56F2B386" w14:textId="77777777" w:rsidTr="00404434">
        <w:trPr>
          <w:trHeight w:val="292"/>
        </w:trPr>
        <w:tc>
          <w:tcPr>
            <w:tcW w:w="1536" w:type="dxa"/>
            <w:shd w:val="clear" w:color="auto" w:fill="FFFFFF" w:themeFill="background1"/>
          </w:tcPr>
          <w:p w14:paraId="472DC073" w14:textId="1CB904C1" w:rsidR="002E3757" w:rsidRDefault="00452FA1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  <w:r w:rsidR="005729B4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6962" w:type="dxa"/>
            <w:shd w:val="clear" w:color="auto" w:fill="FFFFFF" w:themeFill="background1"/>
          </w:tcPr>
          <w:p w14:paraId="413CDCE2" w14:textId="77777777" w:rsidR="002E3757" w:rsidRDefault="00452F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HIDRÓXIDO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AMÔNIO</w:t>
            </w:r>
          </w:p>
        </w:tc>
      </w:tr>
    </w:tbl>
    <w:p w14:paraId="2DB11A34" w14:textId="77777777" w:rsidR="002E3757" w:rsidRDefault="002E3757" w:rsidP="00D2534D">
      <w:pPr>
        <w:pStyle w:val="TableParagraph"/>
        <w:ind w:left="0"/>
        <w:rPr>
          <w:sz w:val="24"/>
        </w:rPr>
        <w:sectPr w:rsidR="002E3757">
          <w:type w:val="continuous"/>
          <w:pgSz w:w="11920" w:h="16850"/>
          <w:pgMar w:top="700" w:right="850" w:bottom="1540" w:left="708" w:header="0" w:footer="1349" w:gutter="0"/>
          <w:cols w:space="720"/>
        </w:sectPr>
      </w:pPr>
    </w:p>
    <w:p w14:paraId="6AAB7F41" w14:textId="77777777" w:rsidR="002E3757" w:rsidRDefault="002E3757">
      <w:pPr>
        <w:rPr>
          <w:b/>
          <w:sz w:val="20"/>
        </w:rPr>
        <w:sectPr w:rsidR="002E3757">
          <w:pgSz w:w="11920" w:h="16850"/>
          <w:pgMar w:top="700" w:right="850" w:bottom="1540" w:left="708" w:header="0" w:footer="1349" w:gutter="0"/>
          <w:cols w:space="720"/>
        </w:sectPr>
      </w:pPr>
    </w:p>
    <w:p w14:paraId="78777019" w14:textId="77777777" w:rsidR="002E3757" w:rsidRDefault="002E3757">
      <w:pPr>
        <w:rPr>
          <w:b/>
          <w:sz w:val="24"/>
        </w:rPr>
      </w:pPr>
    </w:p>
    <w:p w14:paraId="191468C5" w14:textId="77777777" w:rsidR="002E3757" w:rsidRDefault="002E3757">
      <w:pPr>
        <w:rPr>
          <w:b/>
          <w:sz w:val="24"/>
        </w:rPr>
      </w:pPr>
    </w:p>
    <w:p w14:paraId="3F040071" w14:textId="77777777" w:rsidR="002E3757" w:rsidRDefault="002E3757">
      <w:pPr>
        <w:rPr>
          <w:b/>
          <w:sz w:val="24"/>
        </w:rPr>
      </w:pPr>
    </w:p>
    <w:p w14:paraId="28DDDABA" w14:textId="77777777" w:rsidR="002E3757" w:rsidRDefault="002E3757">
      <w:pPr>
        <w:spacing w:before="9"/>
        <w:rPr>
          <w:b/>
          <w:sz w:val="24"/>
        </w:rPr>
      </w:pPr>
    </w:p>
    <w:p w14:paraId="54087CD3" w14:textId="77777777" w:rsidR="00404434" w:rsidRDefault="00404434">
      <w:pPr>
        <w:spacing w:before="9"/>
        <w:rPr>
          <w:b/>
          <w:sz w:val="24"/>
        </w:rPr>
      </w:pPr>
    </w:p>
    <w:p w14:paraId="09D7AB58" w14:textId="77777777" w:rsidR="00F71B19" w:rsidRDefault="00F71B19">
      <w:pPr>
        <w:ind w:left="81" w:right="154"/>
        <w:jc w:val="center"/>
        <w:rPr>
          <w:b/>
          <w:sz w:val="24"/>
        </w:rPr>
      </w:pPr>
    </w:p>
    <w:p w14:paraId="035C1A4B" w14:textId="77777777" w:rsidR="00F71B19" w:rsidRDefault="00F71B19">
      <w:pPr>
        <w:ind w:left="81" w:right="154"/>
        <w:jc w:val="center"/>
        <w:rPr>
          <w:b/>
          <w:sz w:val="24"/>
        </w:rPr>
      </w:pPr>
    </w:p>
    <w:p w14:paraId="7F6972E7" w14:textId="77777777" w:rsidR="00F71B19" w:rsidRDefault="00F71B19">
      <w:pPr>
        <w:ind w:left="81" w:right="154"/>
        <w:jc w:val="center"/>
        <w:rPr>
          <w:b/>
          <w:sz w:val="24"/>
        </w:rPr>
      </w:pPr>
    </w:p>
    <w:p w14:paraId="0B6A08F3" w14:textId="77777777" w:rsidR="00F71B19" w:rsidRDefault="00F71B19">
      <w:pPr>
        <w:ind w:left="81" w:right="154"/>
        <w:jc w:val="center"/>
        <w:rPr>
          <w:b/>
          <w:sz w:val="24"/>
        </w:rPr>
      </w:pPr>
    </w:p>
    <w:p w14:paraId="36C48011" w14:textId="77777777" w:rsidR="00F71B19" w:rsidRPr="00CB7F7A" w:rsidRDefault="00F71B19" w:rsidP="00F71B19">
      <w:pPr>
        <w:spacing w:before="196"/>
        <w:ind w:left="1134"/>
        <w:rPr>
          <w:b/>
          <w:color w:val="548DD4" w:themeColor="text2" w:themeTint="99"/>
          <w:sz w:val="24"/>
        </w:rPr>
      </w:pPr>
      <w:r w:rsidRPr="00CB7F7A">
        <w:rPr>
          <w:color w:val="548DD4" w:themeColor="text2" w:themeTint="99"/>
        </w:rPr>
        <w:t>* Redação alterada pela Portaria MJSP nº 223 de 21/11/2022.</w:t>
      </w:r>
    </w:p>
    <w:p w14:paraId="621CE903" w14:textId="77777777" w:rsidR="002E3757" w:rsidRDefault="00452FA1" w:rsidP="00007EB5">
      <w:pPr>
        <w:ind w:left="993" w:right="154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9C125F4" wp14:editId="11D9DF4E">
                <wp:simplePos x="0" y="0"/>
                <wp:positionH relativeFrom="page">
                  <wp:posOffset>1048816</wp:posOffset>
                </wp:positionH>
                <wp:positionV relativeFrom="paragraph">
                  <wp:posOffset>-1821107</wp:posOffset>
                </wp:positionV>
                <wp:extent cx="5478780" cy="15176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780" cy="151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8"/>
                            </w:tblGrid>
                            <w:tr w:rsidR="00B65EDA" w14:paraId="4A787C93" w14:textId="77777777" w:rsidTr="00404434">
                              <w:trPr>
                                <w:trHeight w:val="290"/>
                              </w:trPr>
                              <w:tc>
                                <w:tcPr>
                                  <w:tcW w:w="8498" w:type="dxa"/>
                                  <w:shd w:val="clear" w:color="auto" w:fill="EAF1DD" w:themeFill="accent3" w:themeFillTint="33"/>
                                </w:tcPr>
                                <w:p w14:paraId="068F81F0" w14:textId="77777777" w:rsidR="00B65EDA" w:rsidRDefault="00B65EDA">
                                  <w:pPr>
                                    <w:pStyle w:val="TableParagraph"/>
                                    <w:spacing w:line="270" w:lineRule="exact"/>
                                    <w:ind w:left="24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ADENDO</w:t>
                                  </w:r>
                                </w:p>
                              </w:tc>
                            </w:tr>
                            <w:tr w:rsidR="00B65EDA" w14:paraId="13C05B89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8498" w:type="dxa"/>
                                </w:tcPr>
                                <w:p w14:paraId="0B4FE993" w14:textId="6197644C" w:rsidR="00B65EDA" w:rsidRDefault="00B65EDA">
                                  <w:pPr>
                                    <w:pStyle w:val="TableParagraph"/>
                                    <w:spacing w:line="290" w:lineRule="atLeast"/>
                                    <w:ind w:left="115" w:right="8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5729B4">
                                    <w:rPr>
                                      <w:spacing w:val="-3"/>
                                      <w:sz w:val="24"/>
                                    </w:rPr>
                                    <w:t>Os produtos químicos constantes desta lista estão sujeitos a controle e fiscalização a partir de 1 (um) grama ou 1 (um) mililitro, em concentração igual ou superior a 10%, inclusive quando se tratar de importação, exportação ou reexportação;</w:t>
                                  </w:r>
                                </w:p>
                              </w:tc>
                            </w:tr>
                            <w:tr w:rsidR="00B65EDA" w14:paraId="5093F3E0" w14:textId="77777777" w:rsidTr="00404434">
                              <w:trPr>
                                <w:trHeight w:val="585"/>
                              </w:trPr>
                              <w:tc>
                                <w:tcPr>
                                  <w:tcW w:w="8498" w:type="dxa"/>
                                  <w:shd w:val="clear" w:color="auto" w:fill="EAF1DD" w:themeFill="accent3" w:themeFillTint="33"/>
                                </w:tcPr>
                                <w:p w14:paraId="558453E9" w14:textId="77777777" w:rsidR="00B65EDA" w:rsidRDefault="00B65EDA">
                                  <w:pPr>
                                    <w:pStyle w:val="TableParagraph"/>
                                    <w:spacing w:before="14" w:line="276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sujeitos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fiscalização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misturas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resíduos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 produtos químicos acima referidos;</w:t>
                                  </w:r>
                                </w:p>
                              </w:tc>
                            </w:tr>
                            <w:tr w:rsidR="00B65EDA" w14:paraId="2B2550FD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8498" w:type="dxa"/>
                                </w:tcPr>
                                <w:p w14:paraId="56FFB73C" w14:textId="77777777" w:rsidR="00B65EDA" w:rsidRDefault="00B65EDA">
                                  <w:pPr>
                                    <w:pStyle w:val="TableParagraph"/>
                                    <w:spacing w:before="13" w:line="276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 Deverão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observadas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disposições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contidas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Seção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Capítulo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desta Portaria, que tratam das situações de isenções.</w:t>
                                  </w:r>
                                </w:p>
                              </w:tc>
                            </w:tr>
                          </w:tbl>
                          <w:p w14:paraId="51A0CBBB" w14:textId="77777777" w:rsidR="00B65EDA" w:rsidRDefault="00B65ED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125F4" id="Textbox 15" o:spid="_x0000_s1027" type="#_x0000_t202" style="position:absolute;left:0;text-align:left;margin-left:82.6pt;margin-top:-143.4pt;width:431.4pt;height:119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8"/>
                      </w:tblGrid>
                      <w:tr w:rsidR="00B65EDA" w14:paraId="4A787C93" w14:textId="77777777" w:rsidTr="00404434">
                        <w:trPr>
                          <w:trHeight w:val="290"/>
                        </w:trPr>
                        <w:tc>
                          <w:tcPr>
                            <w:tcW w:w="8498" w:type="dxa"/>
                            <w:shd w:val="clear" w:color="auto" w:fill="EAF1DD" w:themeFill="accent3" w:themeFillTint="33"/>
                          </w:tcPr>
                          <w:p w14:paraId="068F81F0" w14:textId="77777777" w:rsidR="00B65EDA" w:rsidRDefault="00B65EDA">
                            <w:pPr>
                              <w:pStyle w:val="TableParagraph"/>
                              <w:spacing w:line="270" w:lineRule="exact"/>
                              <w:ind w:left="24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ADENDO</w:t>
                            </w:r>
                          </w:p>
                        </w:tc>
                      </w:tr>
                      <w:tr w:rsidR="00B65EDA" w14:paraId="13C05B89" w14:textId="77777777">
                        <w:trPr>
                          <w:trHeight w:val="880"/>
                        </w:trPr>
                        <w:tc>
                          <w:tcPr>
                            <w:tcW w:w="8498" w:type="dxa"/>
                          </w:tcPr>
                          <w:p w14:paraId="0B4FE993" w14:textId="6197644C" w:rsidR="00B65EDA" w:rsidRDefault="00B65EDA">
                            <w:pPr>
                              <w:pStyle w:val="TableParagraph"/>
                              <w:spacing w:line="290" w:lineRule="atLeast"/>
                              <w:ind w:left="115" w:right="8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729B4">
                              <w:rPr>
                                <w:spacing w:val="-3"/>
                                <w:sz w:val="24"/>
                              </w:rPr>
                              <w:t>Os produtos químicos constantes desta lista estão sujeitos a controle e fiscalização a partir de 1 (um) grama ou 1 (um) mililitro, em concentração igual ou superior a 10%, inclusive quando se tratar de importação, exportação ou reexportação;</w:t>
                            </w:r>
                          </w:p>
                        </w:tc>
                      </w:tr>
                      <w:tr w:rsidR="00B65EDA" w14:paraId="5093F3E0" w14:textId="77777777" w:rsidTr="00404434">
                        <w:trPr>
                          <w:trHeight w:val="585"/>
                        </w:trPr>
                        <w:tc>
                          <w:tcPr>
                            <w:tcW w:w="8498" w:type="dxa"/>
                            <w:shd w:val="clear" w:color="auto" w:fill="EAF1DD" w:themeFill="accent3" w:themeFillTint="33"/>
                          </w:tcPr>
                          <w:p w14:paraId="558453E9" w14:textId="77777777" w:rsidR="00B65EDA" w:rsidRDefault="00B65EDA">
                            <w:pPr>
                              <w:pStyle w:val="TableParagraph"/>
                              <w:spacing w:before="14" w:line="276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sujeitos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fiscalização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misturas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resíduos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 produtos químicos acima referidos;</w:t>
                            </w:r>
                          </w:p>
                        </w:tc>
                      </w:tr>
                      <w:tr w:rsidR="00B65EDA" w14:paraId="2B2550FD" w14:textId="77777777">
                        <w:trPr>
                          <w:trHeight w:val="585"/>
                        </w:trPr>
                        <w:tc>
                          <w:tcPr>
                            <w:tcW w:w="8498" w:type="dxa"/>
                          </w:tcPr>
                          <w:p w14:paraId="56FFB73C" w14:textId="77777777" w:rsidR="00B65EDA" w:rsidRDefault="00B65EDA">
                            <w:pPr>
                              <w:pStyle w:val="TableParagraph"/>
                              <w:spacing w:before="13" w:line="276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 Deverão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observadas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disposições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contidas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desta Portaria, que tratam das situações de isenções.</w:t>
                            </w:r>
                          </w:p>
                        </w:tc>
                      </w:tr>
                    </w:tbl>
                    <w:p w14:paraId="51A0CBBB" w14:textId="77777777" w:rsidR="00B65EDA" w:rsidRDefault="00B65EDA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LISTA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tbl>
      <w:tblPr>
        <w:tblStyle w:val="TableNormal"/>
        <w:tblpPr w:leftFromText="141" w:rightFromText="141" w:vertAnchor="text" w:horzAnchor="margin" w:tblpXSpec="center" w:tblpY="144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7065"/>
      </w:tblGrid>
      <w:tr w:rsidR="009E251F" w14:paraId="1286B4DC" w14:textId="77777777" w:rsidTr="009E251F">
        <w:trPr>
          <w:trHeight w:val="880"/>
        </w:trPr>
        <w:tc>
          <w:tcPr>
            <w:tcW w:w="8498" w:type="dxa"/>
            <w:gridSpan w:val="2"/>
          </w:tcPr>
          <w:p w14:paraId="5262E1A3" w14:textId="77777777" w:rsidR="009E251F" w:rsidRDefault="009E251F" w:rsidP="009E251F">
            <w:pPr>
              <w:pStyle w:val="TableParagraph"/>
              <w:spacing w:before="13"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Reagentes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drogas,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qualquer</w:t>
            </w:r>
          </w:p>
          <w:p w14:paraId="36771C55" w14:textId="77777777" w:rsidR="009E251F" w:rsidRDefault="009E251F" w:rsidP="009E251F">
            <w:pPr>
              <w:pStyle w:val="TableParagraph"/>
              <w:spacing w:before="3"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concentração.</w:t>
            </w:r>
          </w:p>
        </w:tc>
      </w:tr>
      <w:tr w:rsidR="009E251F" w14:paraId="3670D3AF" w14:textId="77777777" w:rsidTr="009E251F">
        <w:trPr>
          <w:trHeight w:val="290"/>
        </w:trPr>
        <w:tc>
          <w:tcPr>
            <w:tcW w:w="1433" w:type="dxa"/>
            <w:shd w:val="clear" w:color="auto" w:fill="EAF1DD" w:themeFill="accent3" w:themeFillTint="33"/>
          </w:tcPr>
          <w:p w14:paraId="54D51671" w14:textId="77777777" w:rsidR="009E251F" w:rsidRDefault="009E251F" w:rsidP="009E251F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0DCAC193" w14:textId="77777777" w:rsidR="009E251F" w:rsidRDefault="009E251F" w:rsidP="009E251F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9E251F" w14:paraId="50CAAFA4" w14:textId="77777777" w:rsidTr="009E251F">
        <w:trPr>
          <w:trHeight w:val="292"/>
        </w:trPr>
        <w:tc>
          <w:tcPr>
            <w:tcW w:w="1433" w:type="dxa"/>
          </w:tcPr>
          <w:p w14:paraId="2175ABA8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067</w:t>
            </w:r>
          </w:p>
        </w:tc>
        <w:tc>
          <w:tcPr>
            <w:tcW w:w="7065" w:type="dxa"/>
          </w:tcPr>
          <w:p w14:paraId="3A46FFA8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ANIDRIDO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ACÉTICO</w:t>
            </w:r>
          </w:p>
        </w:tc>
      </w:tr>
      <w:tr w:rsidR="009E251F" w14:paraId="3399E492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0AC0F7BB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068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27EC698C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BOROHIDRETO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9E251F" w14:paraId="33BB9AEB" w14:textId="77777777" w:rsidTr="009E251F">
        <w:trPr>
          <w:trHeight w:val="294"/>
        </w:trPr>
        <w:tc>
          <w:tcPr>
            <w:tcW w:w="1433" w:type="dxa"/>
          </w:tcPr>
          <w:p w14:paraId="31E27E2C" w14:textId="77777777" w:rsidR="009E251F" w:rsidRDefault="009E251F" w:rsidP="009E251F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069</w:t>
            </w:r>
          </w:p>
        </w:tc>
        <w:tc>
          <w:tcPr>
            <w:tcW w:w="7065" w:type="dxa"/>
          </w:tcPr>
          <w:p w14:paraId="590F1C40" w14:textId="77777777" w:rsidR="009E251F" w:rsidRDefault="009E251F" w:rsidP="009E25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BROMOBENZENO</w:t>
            </w:r>
          </w:p>
        </w:tc>
      </w:tr>
      <w:tr w:rsidR="009E251F" w14:paraId="19E12F2C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3F32F0C7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070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204BE01B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BUTILAMINA</w:t>
            </w:r>
          </w:p>
        </w:tc>
      </w:tr>
      <w:tr w:rsidR="009E251F" w14:paraId="28614B17" w14:textId="77777777" w:rsidTr="009E251F">
        <w:trPr>
          <w:trHeight w:val="290"/>
        </w:trPr>
        <w:tc>
          <w:tcPr>
            <w:tcW w:w="1433" w:type="dxa"/>
          </w:tcPr>
          <w:p w14:paraId="6EDB69C6" w14:textId="77777777" w:rsidR="009E251F" w:rsidRDefault="009E251F" w:rsidP="009E251F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071</w:t>
            </w:r>
          </w:p>
        </w:tc>
        <w:tc>
          <w:tcPr>
            <w:tcW w:w="7065" w:type="dxa"/>
          </w:tcPr>
          <w:p w14:paraId="7275B302" w14:textId="77777777" w:rsidR="009E251F" w:rsidRDefault="009E251F" w:rsidP="009E25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CIANOBOROHIDRETO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SÓDIO</w:t>
            </w:r>
          </w:p>
        </w:tc>
      </w:tr>
      <w:tr w:rsidR="009E251F" w14:paraId="67E94136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378A7278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072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55563983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AMÔNIO</w:t>
            </w:r>
          </w:p>
        </w:tc>
      </w:tr>
      <w:tr w:rsidR="009E251F" w14:paraId="01014B3F" w14:textId="77777777" w:rsidTr="009E251F">
        <w:trPr>
          <w:trHeight w:val="294"/>
        </w:trPr>
        <w:tc>
          <w:tcPr>
            <w:tcW w:w="1433" w:type="dxa"/>
          </w:tcPr>
          <w:p w14:paraId="7A77A0A9" w14:textId="77777777" w:rsidR="009E251F" w:rsidRDefault="009E251F" w:rsidP="009E251F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073</w:t>
            </w:r>
          </w:p>
        </w:tc>
        <w:tc>
          <w:tcPr>
            <w:tcW w:w="7065" w:type="dxa"/>
          </w:tcPr>
          <w:p w14:paraId="5A5B70C0" w14:textId="77777777" w:rsidR="009E251F" w:rsidRDefault="009E251F" w:rsidP="009E25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MERCÚRIO</w:t>
            </w:r>
            <w:r>
              <w:rPr>
                <w:spacing w:val="-5"/>
                <w:sz w:val="24"/>
              </w:rPr>
              <w:t xml:space="preserve"> II</w:t>
            </w:r>
          </w:p>
        </w:tc>
      </w:tr>
      <w:tr w:rsidR="009E251F" w14:paraId="4F8CA14A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29B06D08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074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705387C6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CROMATO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POTÁSSIO</w:t>
            </w:r>
          </w:p>
        </w:tc>
      </w:tr>
      <w:tr w:rsidR="009E251F" w14:paraId="11C3411B" w14:textId="77777777" w:rsidTr="009E251F">
        <w:trPr>
          <w:trHeight w:val="292"/>
        </w:trPr>
        <w:tc>
          <w:tcPr>
            <w:tcW w:w="1433" w:type="dxa"/>
          </w:tcPr>
          <w:p w14:paraId="61147AC2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075</w:t>
            </w:r>
          </w:p>
        </w:tc>
        <w:tc>
          <w:tcPr>
            <w:tcW w:w="7065" w:type="dxa"/>
          </w:tcPr>
          <w:p w14:paraId="69B64D60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DICROMATO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POTÁSSIO</w:t>
            </w:r>
          </w:p>
        </w:tc>
      </w:tr>
      <w:tr w:rsidR="009E251F" w14:paraId="0018DF00" w14:textId="77777777" w:rsidTr="009E251F">
        <w:trPr>
          <w:trHeight w:val="290"/>
        </w:trPr>
        <w:tc>
          <w:tcPr>
            <w:tcW w:w="1433" w:type="dxa"/>
            <w:shd w:val="clear" w:color="auto" w:fill="EAF1DD" w:themeFill="accent3" w:themeFillTint="33"/>
          </w:tcPr>
          <w:p w14:paraId="0AA56B80" w14:textId="77777777" w:rsidR="009E251F" w:rsidRDefault="009E251F" w:rsidP="009E251F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076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0719B3F1" w14:textId="77777777" w:rsidR="009E251F" w:rsidRDefault="009E251F" w:rsidP="009E25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DICROMATO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9E251F" w14:paraId="53ED1C3B" w14:textId="77777777" w:rsidTr="009E251F">
        <w:trPr>
          <w:trHeight w:val="294"/>
        </w:trPr>
        <w:tc>
          <w:tcPr>
            <w:tcW w:w="1433" w:type="dxa"/>
          </w:tcPr>
          <w:p w14:paraId="552FAA30" w14:textId="77777777" w:rsidR="009E251F" w:rsidRDefault="009E251F" w:rsidP="009E251F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077</w:t>
            </w:r>
          </w:p>
        </w:tc>
        <w:tc>
          <w:tcPr>
            <w:tcW w:w="7065" w:type="dxa"/>
          </w:tcPr>
          <w:p w14:paraId="20A0CD35" w14:textId="77777777" w:rsidR="009E251F" w:rsidRDefault="009E251F" w:rsidP="009E25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DIETILAMINA</w:t>
            </w:r>
          </w:p>
        </w:tc>
      </w:tr>
      <w:tr w:rsidR="009E251F" w14:paraId="3C33A433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4A60E331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078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01F8ADE4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ETILAMINA</w:t>
            </w:r>
          </w:p>
        </w:tc>
      </w:tr>
      <w:tr w:rsidR="009E251F" w14:paraId="621D54B7" w14:textId="77777777" w:rsidTr="009E251F">
        <w:trPr>
          <w:trHeight w:val="292"/>
        </w:trPr>
        <w:tc>
          <w:tcPr>
            <w:tcW w:w="1433" w:type="dxa"/>
          </w:tcPr>
          <w:p w14:paraId="242EFDFE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079</w:t>
            </w:r>
          </w:p>
        </w:tc>
        <w:tc>
          <w:tcPr>
            <w:tcW w:w="7065" w:type="dxa"/>
          </w:tcPr>
          <w:p w14:paraId="39D2AC00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FENILETANOLAMINA</w:t>
            </w:r>
          </w:p>
        </w:tc>
      </w:tr>
      <w:tr w:rsidR="009E251F" w14:paraId="4E8C2DC2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1A47CCB8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080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4F857952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FORMAMIDA</w:t>
            </w:r>
          </w:p>
        </w:tc>
      </w:tr>
      <w:tr w:rsidR="009E251F" w14:paraId="4CEAD800" w14:textId="77777777" w:rsidTr="009E251F">
        <w:trPr>
          <w:trHeight w:val="290"/>
        </w:trPr>
        <w:tc>
          <w:tcPr>
            <w:tcW w:w="1433" w:type="dxa"/>
          </w:tcPr>
          <w:p w14:paraId="72C445B0" w14:textId="77777777" w:rsidR="009E251F" w:rsidRDefault="009E251F" w:rsidP="009E251F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081</w:t>
            </w:r>
          </w:p>
        </w:tc>
        <w:tc>
          <w:tcPr>
            <w:tcW w:w="7065" w:type="dxa"/>
          </w:tcPr>
          <w:p w14:paraId="6EB26573" w14:textId="77777777" w:rsidR="009E251F" w:rsidRDefault="009E251F" w:rsidP="009E25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FÓSFORO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VERMELHO</w:t>
            </w:r>
          </w:p>
        </w:tc>
      </w:tr>
      <w:tr w:rsidR="009E251F" w14:paraId="4997A59E" w14:textId="77777777" w:rsidTr="009E251F">
        <w:trPr>
          <w:trHeight w:val="294"/>
        </w:trPr>
        <w:tc>
          <w:tcPr>
            <w:tcW w:w="1433" w:type="dxa"/>
            <w:shd w:val="clear" w:color="auto" w:fill="EAF1DD" w:themeFill="accent3" w:themeFillTint="33"/>
          </w:tcPr>
          <w:p w14:paraId="686D4F24" w14:textId="77777777" w:rsidR="009E251F" w:rsidRDefault="009E251F" w:rsidP="009E251F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082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4481FB6F" w14:textId="77777777" w:rsidR="009E251F" w:rsidRDefault="009E251F" w:rsidP="009E25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HIDRETO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LÍTIO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ALUMÍNIO</w:t>
            </w:r>
          </w:p>
        </w:tc>
      </w:tr>
      <w:tr w:rsidR="009E251F" w14:paraId="5B6B346A" w14:textId="77777777" w:rsidTr="009E251F">
        <w:trPr>
          <w:trHeight w:val="292"/>
        </w:trPr>
        <w:tc>
          <w:tcPr>
            <w:tcW w:w="1433" w:type="dxa"/>
          </w:tcPr>
          <w:p w14:paraId="59B98580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083</w:t>
            </w:r>
          </w:p>
        </w:tc>
        <w:tc>
          <w:tcPr>
            <w:tcW w:w="7065" w:type="dxa"/>
          </w:tcPr>
          <w:p w14:paraId="3D4356F1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HIDROXILAMINA</w:t>
            </w:r>
          </w:p>
        </w:tc>
      </w:tr>
      <w:tr w:rsidR="009E251F" w14:paraId="678753EA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3AC6B0AF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084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7374EBCF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METILAMINA</w:t>
            </w:r>
          </w:p>
        </w:tc>
      </w:tr>
      <w:tr w:rsidR="009E251F" w14:paraId="4FD926E5" w14:textId="77777777" w:rsidTr="009E251F">
        <w:trPr>
          <w:trHeight w:val="292"/>
        </w:trPr>
        <w:tc>
          <w:tcPr>
            <w:tcW w:w="1433" w:type="dxa"/>
            <w:shd w:val="clear" w:color="auto" w:fill="FFFFFF" w:themeFill="background1"/>
          </w:tcPr>
          <w:p w14:paraId="4DAB319E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085</w:t>
            </w:r>
          </w:p>
        </w:tc>
        <w:tc>
          <w:tcPr>
            <w:tcW w:w="7065" w:type="dxa"/>
            <w:shd w:val="clear" w:color="auto" w:fill="FFFFFF" w:themeFill="background1"/>
          </w:tcPr>
          <w:p w14:paraId="3B9B4CAC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NITROETANO</w:t>
            </w:r>
          </w:p>
        </w:tc>
      </w:tr>
      <w:tr w:rsidR="009E251F" w14:paraId="09B3A73C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58B5F2CF" w14:textId="77777777" w:rsidR="009E251F" w:rsidRDefault="009E251F" w:rsidP="009E251F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086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5730E450" w14:textId="77777777" w:rsidR="009E251F" w:rsidRDefault="009E251F" w:rsidP="009E25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METILFORMAMIDA</w:t>
            </w:r>
          </w:p>
        </w:tc>
      </w:tr>
      <w:tr w:rsidR="009E251F" w14:paraId="72FDB02C" w14:textId="77777777" w:rsidTr="009E251F">
        <w:trPr>
          <w:trHeight w:val="292"/>
        </w:trPr>
        <w:tc>
          <w:tcPr>
            <w:tcW w:w="1433" w:type="dxa"/>
            <w:shd w:val="clear" w:color="auto" w:fill="FFFFFF" w:themeFill="background1"/>
          </w:tcPr>
          <w:p w14:paraId="4C2357ED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087</w:t>
            </w:r>
          </w:p>
        </w:tc>
        <w:tc>
          <w:tcPr>
            <w:tcW w:w="7065" w:type="dxa"/>
            <w:shd w:val="clear" w:color="auto" w:fill="FFFFFF" w:themeFill="background1"/>
          </w:tcPr>
          <w:p w14:paraId="02F1029B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PENTACLORETO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FÓSFORO</w:t>
            </w:r>
          </w:p>
        </w:tc>
      </w:tr>
      <w:tr w:rsidR="009E251F" w14:paraId="6BB9F967" w14:textId="77777777" w:rsidTr="009E251F">
        <w:trPr>
          <w:trHeight w:val="292"/>
        </w:trPr>
        <w:tc>
          <w:tcPr>
            <w:tcW w:w="1433" w:type="dxa"/>
            <w:shd w:val="clear" w:color="auto" w:fill="EAF1DD" w:themeFill="accent3" w:themeFillTint="33"/>
          </w:tcPr>
          <w:p w14:paraId="095C8D36" w14:textId="77777777" w:rsidR="009E251F" w:rsidRDefault="009E251F" w:rsidP="009E251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088</w:t>
            </w:r>
          </w:p>
        </w:tc>
        <w:tc>
          <w:tcPr>
            <w:tcW w:w="7065" w:type="dxa"/>
            <w:shd w:val="clear" w:color="auto" w:fill="EAF1DD" w:themeFill="accent3" w:themeFillTint="33"/>
          </w:tcPr>
          <w:p w14:paraId="3EA21986" w14:textId="77777777" w:rsidR="009E251F" w:rsidRDefault="009E251F" w:rsidP="009E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PERMANGANATO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POTÁSSIO</w:t>
            </w:r>
          </w:p>
        </w:tc>
      </w:tr>
      <w:tr w:rsidR="009E251F" w14:paraId="5193AA22" w14:textId="77777777" w:rsidTr="009E251F">
        <w:trPr>
          <w:trHeight w:val="294"/>
        </w:trPr>
        <w:tc>
          <w:tcPr>
            <w:tcW w:w="8498" w:type="dxa"/>
            <w:gridSpan w:val="2"/>
            <w:shd w:val="clear" w:color="auto" w:fill="FFFFFF" w:themeFill="background1"/>
          </w:tcPr>
          <w:p w14:paraId="58A1C872" w14:textId="77777777" w:rsidR="009E251F" w:rsidRDefault="009E251F" w:rsidP="009E251F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ADENDO</w:t>
            </w:r>
          </w:p>
        </w:tc>
      </w:tr>
    </w:tbl>
    <w:p w14:paraId="62A8D629" w14:textId="1753C485" w:rsidR="002E3757" w:rsidRPr="009E251F" w:rsidRDefault="002E3757" w:rsidP="009E251F">
      <w:pPr>
        <w:pStyle w:val="Corpodetexto"/>
        <w:spacing w:before="57"/>
        <w:ind w:right="3786"/>
      </w:pPr>
    </w:p>
    <w:p w14:paraId="56057BA2" w14:textId="0530885C" w:rsidR="002E3757" w:rsidRDefault="009E251F" w:rsidP="009E251F">
      <w:pPr>
        <w:pStyle w:val="TableParagraph"/>
        <w:tabs>
          <w:tab w:val="left" w:pos="1350"/>
        </w:tabs>
        <w:spacing w:line="275" w:lineRule="exact"/>
        <w:ind w:left="0"/>
        <w:rPr>
          <w:b/>
          <w:sz w:val="24"/>
        </w:rPr>
        <w:sectPr w:rsidR="002E3757">
          <w:type w:val="continuous"/>
          <w:pgSz w:w="11920" w:h="16850"/>
          <w:pgMar w:top="700" w:right="850" w:bottom="1540" w:left="708" w:header="0" w:footer="1349" w:gutter="0"/>
          <w:cols w:space="720"/>
        </w:sectPr>
      </w:pPr>
      <w:r>
        <w:rPr>
          <w:b/>
          <w:sz w:val="24"/>
        </w:rPr>
        <w:tab/>
      </w:r>
    </w:p>
    <w:p w14:paraId="1F7CAD8B" w14:textId="31EA5BEA" w:rsidR="002E3757" w:rsidRDefault="00D2534D">
      <w:pPr>
        <w:rPr>
          <w:b/>
          <w:sz w:val="20"/>
        </w:rPr>
        <w:sectPr w:rsidR="002E3757">
          <w:pgSz w:w="11920" w:h="16850"/>
          <w:pgMar w:top="700" w:right="850" w:bottom="1540" w:left="708" w:header="0" w:footer="1349" w:gutter="0"/>
          <w:cols w:space="720"/>
        </w:sect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633CE1B" wp14:editId="4A3ADCEE">
                <wp:simplePos x="0" y="0"/>
                <wp:positionH relativeFrom="page">
                  <wp:posOffset>983111</wp:posOffset>
                </wp:positionH>
                <wp:positionV relativeFrom="paragraph">
                  <wp:posOffset>-99533</wp:posOffset>
                </wp:positionV>
                <wp:extent cx="5502257" cy="13525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2257" cy="135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19" w:type="dxa"/>
                              <w:tblInd w:w="6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19"/>
                            </w:tblGrid>
                            <w:tr w:rsidR="00B65EDA" w14:paraId="6663F73D" w14:textId="77777777" w:rsidTr="00F860A2">
                              <w:trPr>
                                <w:trHeight w:val="877"/>
                              </w:trPr>
                              <w:tc>
                                <w:tcPr>
                                  <w:tcW w:w="8719" w:type="dxa"/>
                                  <w:shd w:val="clear" w:color="auto" w:fill="EAF1DD" w:themeFill="accent3" w:themeFillTint="33"/>
                                </w:tcPr>
                                <w:p w14:paraId="044D6B4C" w14:textId="77777777" w:rsidR="00B65EDA" w:rsidRDefault="00B65EDA">
                                  <w:pPr>
                                    <w:pStyle w:val="TableParagraph"/>
                                    <w:spacing w:before="11" w:line="232" w:lineRule="auto"/>
                                    <w:ind w:left="115" w:righ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 - Os produtos químicos constantes desta lista estão sujeitos a controle e fiscalização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(um)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grama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(um)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mililitro,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qualquer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concentração,</w:t>
                                  </w:r>
                                </w:p>
                                <w:p w14:paraId="291A05F9" w14:textId="77777777" w:rsidR="00B65EDA" w:rsidRDefault="00B65EDA">
                                  <w:pPr>
                                    <w:pStyle w:val="TableParagraph"/>
                                    <w:spacing w:before="3" w:line="276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inclusive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tratar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importação,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exportação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reexportação;</w:t>
                                  </w:r>
                                </w:p>
                              </w:tc>
                            </w:tr>
                            <w:tr w:rsidR="00B65EDA" w14:paraId="2D604C48" w14:textId="77777777" w:rsidTr="00F860A2">
                              <w:trPr>
                                <w:trHeight w:val="585"/>
                              </w:trPr>
                              <w:tc>
                                <w:tcPr>
                                  <w:tcW w:w="8719" w:type="dxa"/>
                                  <w:shd w:val="clear" w:color="auto" w:fill="FFFFFF" w:themeFill="background1"/>
                                </w:tcPr>
                                <w:p w14:paraId="2410CF4B" w14:textId="77777777" w:rsidR="00B65EDA" w:rsidRDefault="00B65EDA">
                                  <w:pPr>
                                    <w:pStyle w:val="TableParagraph"/>
                                    <w:spacing w:line="29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sujeitos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fiscalização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misturas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resíduos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 w14:paraId="33ED303C" w14:textId="77777777" w:rsidR="00B65EDA" w:rsidRDefault="00B65EDA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produtos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químicos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referidos;</w:t>
                                  </w:r>
                                </w:p>
                              </w:tc>
                            </w:tr>
                            <w:tr w:rsidR="00B65EDA" w14:paraId="6CDA665A" w14:textId="77777777" w:rsidTr="00F860A2">
                              <w:trPr>
                                <w:trHeight w:val="587"/>
                              </w:trPr>
                              <w:tc>
                                <w:tcPr>
                                  <w:tcW w:w="8719" w:type="dxa"/>
                                  <w:shd w:val="clear" w:color="auto" w:fill="EAF1DD" w:themeFill="accent3" w:themeFillTint="33"/>
                                </w:tcPr>
                                <w:p w14:paraId="625B41DE" w14:textId="77777777" w:rsidR="00B65EDA" w:rsidRDefault="00B65EDA">
                                  <w:pPr>
                                    <w:pStyle w:val="TableParagraph"/>
                                    <w:spacing w:line="29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Deverão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observadas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disposições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contidas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Capítulo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desta</w:t>
                                  </w:r>
                                </w:p>
                                <w:p w14:paraId="61FAC813" w14:textId="77777777" w:rsidR="00B65EDA" w:rsidRDefault="00B65EDA">
                                  <w:pPr>
                                    <w:pStyle w:val="TableParagraph"/>
                                    <w:spacing w:before="2"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Portaria,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tratam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situações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isenções.</w:t>
                                  </w:r>
                                </w:p>
                              </w:tc>
                            </w:tr>
                          </w:tbl>
                          <w:p w14:paraId="119588A7" w14:textId="77777777" w:rsidR="00B65EDA" w:rsidRDefault="00B65ED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CE1B" id="Textbox 18" o:spid="_x0000_s1028" type="#_x0000_t202" style="position:absolute;margin-left:77.4pt;margin-top:-7.85pt;width:433.25pt;height:106.5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8719" w:type="dxa"/>
                        <w:tblInd w:w="6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19"/>
                      </w:tblGrid>
                      <w:tr w:rsidR="00B65EDA" w14:paraId="6663F73D" w14:textId="77777777" w:rsidTr="00F860A2">
                        <w:trPr>
                          <w:trHeight w:val="877"/>
                        </w:trPr>
                        <w:tc>
                          <w:tcPr>
                            <w:tcW w:w="8719" w:type="dxa"/>
                            <w:shd w:val="clear" w:color="auto" w:fill="EAF1DD" w:themeFill="accent3" w:themeFillTint="33"/>
                          </w:tcPr>
                          <w:p w14:paraId="044D6B4C" w14:textId="77777777" w:rsidR="00B65EDA" w:rsidRDefault="00B65EDA">
                            <w:pPr>
                              <w:pStyle w:val="TableParagraph"/>
                              <w:spacing w:before="11" w:line="232" w:lineRule="auto"/>
                              <w:ind w:left="115" w:righ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- Os produtos químicos constantes desta lista estão sujeitos a controle e fiscalização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(um)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(um)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mililitro,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qualquer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concentração,</w:t>
                            </w:r>
                          </w:p>
                          <w:p w14:paraId="291A05F9" w14:textId="77777777" w:rsidR="00B65EDA" w:rsidRDefault="00B65EDA">
                            <w:pPr>
                              <w:pStyle w:val="TableParagraph"/>
                              <w:spacing w:before="3" w:line="276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inclusive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quando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tratar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importação,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exportação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reexportação;</w:t>
                            </w:r>
                          </w:p>
                        </w:tc>
                      </w:tr>
                      <w:tr w:rsidR="00B65EDA" w14:paraId="2D604C48" w14:textId="77777777" w:rsidTr="00F860A2">
                        <w:trPr>
                          <w:trHeight w:val="585"/>
                        </w:trPr>
                        <w:tc>
                          <w:tcPr>
                            <w:tcW w:w="8719" w:type="dxa"/>
                            <w:shd w:val="clear" w:color="auto" w:fill="FFFFFF" w:themeFill="background1"/>
                          </w:tcPr>
                          <w:p w14:paraId="2410CF4B" w14:textId="77777777" w:rsidR="00B65EDA" w:rsidRDefault="00B65EDA">
                            <w:pPr>
                              <w:pStyle w:val="TableParagraph"/>
                              <w:spacing w:line="29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sujeitos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fiscalização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misturas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resíduos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 w14:paraId="33ED303C" w14:textId="77777777" w:rsidR="00B65EDA" w:rsidRDefault="00B65EDA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produtos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químicos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acima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referidos;</w:t>
                            </w:r>
                          </w:p>
                        </w:tc>
                      </w:tr>
                      <w:tr w:rsidR="00B65EDA" w14:paraId="6CDA665A" w14:textId="77777777" w:rsidTr="00F860A2">
                        <w:trPr>
                          <w:trHeight w:val="587"/>
                        </w:trPr>
                        <w:tc>
                          <w:tcPr>
                            <w:tcW w:w="8719" w:type="dxa"/>
                            <w:shd w:val="clear" w:color="auto" w:fill="EAF1DD" w:themeFill="accent3" w:themeFillTint="33"/>
                          </w:tcPr>
                          <w:p w14:paraId="625B41DE" w14:textId="77777777" w:rsidR="00B65EDA" w:rsidRDefault="00B65EDA">
                            <w:pPr>
                              <w:pStyle w:val="TableParagraph"/>
                              <w:spacing w:line="29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Deverão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observadas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disposições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contidas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desta</w:t>
                            </w:r>
                          </w:p>
                          <w:p w14:paraId="61FAC813" w14:textId="77777777" w:rsidR="00B65EDA" w:rsidRDefault="00B65EDA">
                            <w:pPr>
                              <w:pStyle w:val="TableParagraph"/>
                              <w:spacing w:before="2"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Portaria,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tratam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situações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isenções.</w:t>
                            </w:r>
                          </w:p>
                        </w:tc>
                      </w:tr>
                    </w:tbl>
                    <w:p w14:paraId="119588A7" w14:textId="77777777" w:rsidR="00B65EDA" w:rsidRDefault="00B65EDA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AA23E" w14:textId="77777777" w:rsidR="002E3757" w:rsidRDefault="002E3757">
      <w:pPr>
        <w:rPr>
          <w:b/>
          <w:sz w:val="24"/>
        </w:rPr>
      </w:pPr>
    </w:p>
    <w:p w14:paraId="553ED97F" w14:textId="77777777" w:rsidR="002E3757" w:rsidRDefault="002E3757">
      <w:pPr>
        <w:rPr>
          <w:b/>
          <w:sz w:val="24"/>
        </w:rPr>
      </w:pPr>
    </w:p>
    <w:p w14:paraId="672AC715" w14:textId="77777777" w:rsidR="002E3757" w:rsidRDefault="002E3757">
      <w:pPr>
        <w:rPr>
          <w:b/>
          <w:sz w:val="24"/>
        </w:rPr>
      </w:pPr>
    </w:p>
    <w:p w14:paraId="6F246AAF" w14:textId="77777777" w:rsidR="002E3757" w:rsidRDefault="002E3757">
      <w:pPr>
        <w:rPr>
          <w:b/>
          <w:sz w:val="24"/>
        </w:rPr>
      </w:pPr>
    </w:p>
    <w:p w14:paraId="631DB7A7" w14:textId="77777777" w:rsidR="002E3757" w:rsidRDefault="002E3757">
      <w:pPr>
        <w:rPr>
          <w:b/>
          <w:sz w:val="24"/>
        </w:rPr>
      </w:pPr>
    </w:p>
    <w:p w14:paraId="4132E5FD" w14:textId="0F139E49" w:rsidR="00007EB5" w:rsidRDefault="00007EB5" w:rsidP="009E251F">
      <w:pPr>
        <w:pStyle w:val="Ttulo1"/>
        <w:ind w:left="0"/>
        <w:jc w:val="left"/>
      </w:pPr>
    </w:p>
    <w:p w14:paraId="4A74D6F6" w14:textId="54FE114B" w:rsidR="002E3757" w:rsidRDefault="00452FA1" w:rsidP="00007EB5">
      <w:pPr>
        <w:pStyle w:val="Ttulo1"/>
        <w:ind w:left="993"/>
        <w:jc w:val="left"/>
      </w:pPr>
      <w:r>
        <w:t>LISTA</w:t>
      </w:r>
      <w:r>
        <w:rPr>
          <w:spacing w:val="1"/>
        </w:rPr>
        <w:t xml:space="preserve"> </w:t>
      </w:r>
      <w:r>
        <w:rPr>
          <w:spacing w:val="-5"/>
        </w:rPr>
        <w:t>VII</w:t>
      </w:r>
    </w:p>
    <w:p w14:paraId="3CB53EB2" w14:textId="0171F7C9" w:rsidR="002E3757" w:rsidRDefault="00452FA1" w:rsidP="00D2534D">
      <w:pPr>
        <w:pStyle w:val="Corpodetexto"/>
        <w:ind w:left="103" w:right="3786"/>
        <w:sectPr w:rsidR="002E3757">
          <w:type w:val="continuous"/>
          <w:pgSz w:w="11920" w:h="16850"/>
          <w:pgMar w:top="700" w:right="850" w:bottom="1540" w:left="708" w:header="0" w:footer="1349" w:gutter="0"/>
          <w:cols w:num="2" w:space="720" w:equalWidth="0">
            <w:col w:w="2860" w:space="690"/>
            <w:col w:w="6812"/>
          </w:cols>
        </w:sectPr>
      </w:pPr>
      <w:r>
        <w:rPr>
          <w:b w:val="0"/>
        </w:rPr>
        <w:br w:type="column"/>
      </w:r>
    </w:p>
    <w:p w14:paraId="21E7C50F" w14:textId="77777777" w:rsidR="00404434" w:rsidRDefault="00404434" w:rsidP="00D2534D">
      <w:pPr>
        <w:rPr>
          <w:b/>
          <w:sz w:val="1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7145"/>
      </w:tblGrid>
      <w:tr w:rsidR="002E3757" w14:paraId="61D899A4" w14:textId="77777777">
        <w:trPr>
          <w:trHeight w:val="878"/>
        </w:trPr>
        <w:tc>
          <w:tcPr>
            <w:tcW w:w="8499" w:type="dxa"/>
            <w:gridSpan w:val="2"/>
          </w:tcPr>
          <w:p w14:paraId="12C0F389" w14:textId="77777777" w:rsidR="002E3757" w:rsidRDefault="00452FA1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Produtos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capazes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drogas,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sujeitos</w:t>
            </w:r>
          </w:p>
          <w:p w14:paraId="0F4B967B" w14:textId="77777777" w:rsidR="002E3757" w:rsidRDefault="00452FA1">
            <w:pPr>
              <w:pStyle w:val="TableParagraph"/>
              <w:spacing w:line="284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a controle e fiscalização 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partir de 1 (um) grama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ou 1 (um) mililitro, 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concentração.</w:t>
            </w:r>
          </w:p>
        </w:tc>
      </w:tr>
      <w:tr w:rsidR="002E3757" w14:paraId="4B6422C3" w14:textId="77777777" w:rsidTr="0040443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4D8B01D1" w14:textId="77777777" w:rsidR="002E3757" w:rsidRDefault="00452FA1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8D19593" w14:textId="77777777" w:rsidR="002E3757" w:rsidRDefault="00452FA1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QUÍMICO</w:t>
            </w:r>
          </w:p>
        </w:tc>
      </w:tr>
      <w:tr w:rsidR="002E3757" w14:paraId="495BAED0" w14:textId="77777777">
        <w:trPr>
          <w:trHeight w:val="292"/>
        </w:trPr>
        <w:tc>
          <w:tcPr>
            <w:tcW w:w="1354" w:type="dxa"/>
          </w:tcPr>
          <w:p w14:paraId="5B965E11" w14:textId="50C20C3E" w:rsidR="002E3757" w:rsidRDefault="00452FA1">
            <w:pPr>
              <w:pStyle w:val="TableParagraph"/>
              <w:spacing w:line="273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  <w:r w:rsidR="00855F43">
              <w:rPr>
                <w:b/>
                <w:spacing w:val="-5"/>
                <w:sz w:val="24"/>
              </w:rPr>
              <w:t xml:space="preserve">9 </w:t>
            </w:r>
          </w:p>
        </w:tc>
        <w:tc>
          <w:tcPr>
            <w:tcW w:w="7145" w:type="dxa"/>
          </w:tcPr>
          <w:p w14:paraId="32A39A1A" w14:textId="77777777" w:rsidR="002E3757" w:rsidRDefault="00452F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ISOAMILA</w:t>
            </w:r>
          </w:p>
        </w:tc>
      </w:tr>
      <w:tr w:rsidR="002E3757" w14:paraId="05CD6357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5D4E3375" w14:textId="1BBF33F0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1C18FDCD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ISOBUTILA</w:t>
            </w:r>
          </w:p>
        </w:tc>
      </w:tr>
      <w:tr w:rsidR="002E3757" w14:paraId="3F12E347" w14:textId="77777777">
        <w:trPr>
          <w:trHeight w:val="292"/>
        </w:trPr>
        <w:tc>
          <w:tcPr>
            <w:tcW w:w="1354" w:type="dxa"/>
          </w:tcPr>
          <w:p w14:paraId="3368A71F" w14:textId="33579E1F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91</w:t>
            </w:r>
          </w:p>
        </w:tc>
        <w:tc>
          <w:tcPr>
            <w:tcW w:w="7145" w:type="dxa"/>
          </w:tcPr>
          <w:p w14:paraId="50E011AC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ISOPROPILA</w:t>
            </w:r>
          </w:p>
        </w:tc>
      </w:tr>
      <w:tr w:rsidR="002E3757" w14:paraId="27B4E1A2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52A5F4EE" w14:textId="69133AFF" w:rsidR="002E3757" w:rsidRDefault="00855F43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43B23C02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BUTILA</w:t>
            </w:r>
          </w:p>
        </w:tc>
      </w:tr>
      <w:tr w:rsidR="002E3757" w14:paraId="4A5B729B" w14:textId="77777777">
        <w:trPr>
          <w:trHeight w:val="292"/>
        </w:trPr>
        <w:tc>
          <w:tcPr>
            <w:tcW w:w="1354" w:type="dxa"/>
          </w:tcPr>
          <w:p w14:paraId="6140D393" w14:textId="0CD34782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7145" w:type="dxa"/>
          </w:tcPr>
          <w:p w14:paraId="0F01926F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PROPILA</w:t>
            </w:r>
          </w:p>
        </w:tc>
      </w:tr>
      <w:tr w:rsidR="002E3757" w14:paraId="7A97E57F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31488CAF" w14:textId="432DFDBC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4749F063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ACETATO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sec-</w:t>
            </w:r>
            <w:r>
              <w:rPr>
                <w:spacing w:val="-2"/>
                <w:sz w:val="24"/>
              </w:rPr>
              <w:t>BUTILA</w:t>
            </w:r>
          </w:p>
        </w:tc>
      </w:tr>
      <w:tr w:rsidR="002E3757" w14:paraId="7B7519C6" w14:textId="77777777">
        <w:trPr>
          <w:trHeight w:val="292"/>
        </w:trPr>
        <w:tc>
          <w:tcPr>
            <w:tcW w:w="1354" w:type="dxa"/>
          </w:tcPr>
          <w:p w14:paraId="304C29AE" w14:textId="06125FC5" w:rsidR="002E3757" w:rsidRDefault="00855F43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095</w:t>
            </w:r>
          </w:p>
        </w:tc>
        <w:tc>
          <w:tcPr>
            <w:tcW w:w="7145" w:type="dxa"/>
          </w:tcPr>
          <w:p w14:paraId="74E7CB74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ÁCIDO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ORTO-</w:t>
            </w:r>
            <w:r>
              <w:rPr>
                <w:spacing w:val="-2"/>
                <w:sz w:val="24"/>
              </w:rPr>
              <w:t>FOSFÓRICO</w:t>
            </w:r>
          </w:p>
        </w:tc>
      </w:tr>
      <w:tr w:rsidR="002E3757" w14:paraId="79C90191" w14:textId="77777777" w:rsidTr="00EA6984">
        <w:trPr>
          <w:trHeight w:val="587"/>
        </w:trPr>
        <w:tc>
          <w:tcPr>
            <w:tcW w:w="1354" w:type="dxa"/>
            <w:shd w:val="clear" w:color="auto" w:fill="EAF1DD" w:themeFill="accent3" w:themeFillTint="33"/>
          </w:tcPr>
          <w:p w14:paraId="566AABDA" w14:textId="734E04F5" w:rsidR="002E3757" w:rsidRDefault="00452FA1">
            <w:pPr>
              <w:pStyle w:val="TableParagraph"/>
              <w:spacing w:line="292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554FABD3" w14:textId="77777777" w:rsidR="002E3757" w:rsidRDefault="00452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AGUARRÁS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similar,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6C7FB17D" w14:textId="77777777" w:rsidR="002E3757" w:rsidRDefault="00452F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mistura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hidrocarbonetos</w:t>
            </w:r>
            <w:r>
              <w:rPr>
                <w:spacing w:val="-2"/>
                <w:sz w:val="24"/>
              </w:rPr>
              <w:t xml:space="preserve"> alifáticos</w:t>
            </w:r>
          </w:p>
        </w:tc>
      </w:tr>
      <w:tr w:rsidR="002E3757" w14:paraId="737FE55D" w14:textId="77777777">
        <w:trPr>
          <w:trHeight w:val="292"/>
        </w:trPr>
        <w:tc>
          <w:tcPr>
            <w:tcW w:w="1354" w:type="dxa"/>
          </w:tcPr>
          <w:p w14:paraId="2F4E0CF1" w14:textId="7ADF5DDC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7145" w:type="dxa"/>
          </w:tcPr>
          <w:p w14:paraId="6053375D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ETÍLICO</w:t>
            </w:r>
          </w:p>
        </w:tc>
      </w:tr>
      <w:tr w:rsidR="002E3757" w14:paraId="1A70DB35" w14:textId="77777777" w:rsidTr="00EA6984">
        <w:trPr>
          <w:trHeight w:val="290"/>
        </w:trPr>
        <w:tc>
          <w:tcPr>
            <w:tcW w:w="1354" w:type="dxa"/>
            <w:shd w:val="clear" w:color="auto" w:fill="EAF1DD" w:themeFill="accent3" w:themeFillTint="33"/>
          </w:tcPr>
          <w:p w14:paraId="0C8F2749" w14:textId="1013EC2B" w:rsidR="002E3757" w:rsidRDefault="00452FA1">
            <w:pPr>
              <w:pStyle w:val="TableParagraph"/>
              <w:spacing w:line="271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AE2D0CB" w14:textId="77777777" w:rsidR="002E3757" w:rsidRDefault="00452F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ISOBUTÍLICO</w:t>
            </w:r>
          </w:p>
        </w:tc>
      </w:tr>
      <w:tr w:rsidR="002E3757" w14:paraId="67C8EAAB" w14:textId="77777777">
        <w:trPr>
          <w:trHeight w:val="292"/>
        </w:trPr>
        <w:tc>
          <w:tcPr>
            <w:tcW w:w="1354" w:type="dxa"/>
          </w:tcPr>
          <w:p w14:paraId="7696439D" w14:textId="31C7E93B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855F43"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7145" w:type="dxa"/>
          </w:tcPr>
          <w:p w14:paraId="7DACC32F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ISOPROPÍLICO</w:t>
            </w:r>
          </w:p>
        </w:tc>
      </w:tr>
      <w:tr w:rsidR="002E3757" w14:paraId="020F9F97" w14:textId="77777777" w:rsidTr="00EA6984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21DF810F" w14:textId="50FEDAE0" w:rsidR="002E3757" w:rsidRDefault="00855F43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1666D53F" w14:textId="77777777" w:rsidR="002E3757" w:rsidRDefault="00452F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METÍLICO</w:t>
            </w:r>
          </w:p>
        </w:tc>
      </w:tr>
      <w:tr w:rsidR="002E3757" w14:paraId="4AA83C63" w14:textId="77777777">
        <w:trPr>
          <w:trHeight w:val="292"/>
        </w:trPr>
        <w:tc>
          <w:tcPr>
            <w:tcW w:w="1354" w:type="dxa"/>
          </w:tcPr>
          <w:p w14:paraId="2C6A2532" w14:textId="57F3B07B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7145" w:type="dxa"/>
          </w:tcPr>
          <w:p w14:paraId="7F21B1A0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BUTÍLICO</w:t>
            </w:r>
          </w:p>
        </w:tc>
      </w:tr>
      <w:tr w:rsidR="002E3757" w14:paraId="0A2CEC88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33218625" w14:textId="6527D3AC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28240DAA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PROPÍLICO</w:t>
            </w:r>
          </w:p>
        </w:tc>
      </w:tr>
      <w:tr w:rsidR="002E3757" w14:paraId="456AEBE1" w14:textId="77777777">
        <w:trPr>
          <w:trHeight w:val="292"/>
        </w:trPr>
        <w:tc>
          <w:tcPr>
            <w:tcW w:w="1354" w:type="dxa"/>
          </w:tcPr>
          <w:p w14:paraId="787AD29A" w14:textId="77066921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7145" w:type="dxa"/>
          </w:tcPr>
          <w:p w14:paraId="1AEE5CCD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sec-</w:t>
            </w:r>
            <w:r>
              <w:rPr>
                <w:spacing w:val="-2"/>
                <w:sz w:val="24"/>
              </w:rPr>
              <w:t>BUTÍLICO</w:t>
            </w:r>
          </w:p>
        </w:tc>
      </w:tr>
      <w:tr w:rsidR="002E3757" w14:paraId="788DA147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31E7F48D" w14:textId="1D46F043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2A9D8896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AMÔNIA</w:t>
            </w:r>
          </w:p>
        </w:tc>
      </w:tr>
      <w:tr w:rsidR="002E3757" w14:paraId="7B891801" w14:textId="77777777">
        <w:trPr>
          <w:trHeight w:val="292"/>
        </w:trPr>
        <w:tc>
          <w:tcPr>
            <w:tcW w:w="1354" w:type="dxa"/>
          </w:tcPr>
          <w:p w14:paraId="6C71293C" w14:textId="411F7CEA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7145" w:type="dxa"/>
          </w:tcPr>
          <w:p w14:paraId="4C47DA28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BENZALDEIDO</w:t>
            </w:r>
          </w:p>
        </w:tc>
      </w:tr>
      <w:tr w:rsidR="002E3757" w14:paraId="2882AC5C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556AD8A5" w14:textId="7AAFEA5B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7F061C90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BENZENO</w:t>
            </w:r>
          </w:p>
        </w:tc>
      </w:tr>
      <w:tr w:rsidR="002E3757" w14:paraId="094AAB6B" w14:textId="77777777">
        <w:trPr>
          <w:trHeight w:val="292"/>
        </w:trPr>
        <w:tc>
          <w:tcPr>
            <w:tcW w:w="1354" w:type="dxa"/>
          </w:tcPr>
          <w:p w14:paraId="381B1C90" w14:textId="32AB8385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7145" w:type="dxa"/>
          </w:tcPr>
          <w:p w14:paraId="0323A3AC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BICARBONATO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SÓDIO</w:t>
            </w:r>
          </w:p>
        </w:tc>
      </w:tr>
      <w:tr w:rsidR="002E3757" w14:paraId="5107CDB9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109EE89D" w14:textId="749166CD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3B4E971C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CARBONATO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CÁLCIO</w:t>
            </w:r>
          </w:p>
        </w:tc>
      </w:tr>
      <w:tr w:rsidR="002E3757" w14:paraId="53092547" w14:textId="77777777">
        <w:trPr>
          <w:trHeight w:val="292"/>
        </w:trPr>
        <w:tc>
          <w:tcPr>
            <w:tcW w:w="1354" w:type="dxa"/>
          </w:tcPr>
          <w:p w14:paraId="336C0B5F" w14:textId="6EF5366C" w:rsidR="002E3757" w:rsidRDefault="00452FA1">
            <w:pPr>
              <w:pStyle w:val="TableParagraph"/>
              <w:spacing w:line="273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7145" w:type="dxa"/>
          </w:tcPr>
          <w:p w14:paraId="52FD1B32" w14:textId="77777777" w:rsidR="002E3757" w:rsidRDefault="00452F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CARBONATO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452FA1" w14:paraId="1AF6ACC1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6834D901" w14:textId="157CA820" w:rsidR="00452FA1" w:rsidRDefault="00452FA1">
            <w:pPr>
              <w:pStyle w:val="TableParagraph"/>
              <w:ind w:left="27" w:righ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4E75DEF1" w14:textId="705978B3" w:rsidR="00452FA1" w:rsidRDefault="00452FA1">
            <w:pPr>
              <w:pStyle w:val="TableParagraph"/>
              <w:rPr>
                <w:sz w:val="24"/>
              </w:rPr>
            </w:pPr>
            <w:r w:rsidRPr="00452FA1">
              <w:rPr>
                <w:sz w:val="24"/>
              </w:rPr>
              <w:t>CARBONATO DE POTÁSSIO</w:t>
            </w:r>
          </w:p>
        </w:tc>
      </w:tr>
      <w:tr w:rsidR="002E3757" w14:paraId="01CB91F6" w14:textId="77777777" w:rsidTr="00452FA1">
        <w:trPr>
          <w:trHeight w:val="292"/>
        </w:trPr>
        <w:tc>
          <w:tcPr>
            <w:tcW w:w="1354" w:type="dxa"/>
            <w:shd w:val="clear" w:color="auto" w:fill="FFFFFF" w:themeFill="background1"/>
          </w:tcPr>
          <w:p w14:paraId="20E80603" w14:textId="471CAE67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7145" w:type="dxa"/>
            <w:shd w:val="clear" w:color="auto" w:fill="FFFFFF" w:themeFill="background1"/>
          </w:tcPr>
          <w:p w14:paraId="003B662E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CARVÃO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ATIVADO</w:t>
            </w:r>
          </w:p>
        </w:tc>
      </w:tr>
      <w:tr w:rsidR="002E3757" w14:paraId="3A37D819" w14:textId="77777777" w:rsidTr="00452FA1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79AB3407" w14:textId="7C4A6BD7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37F7D875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CIANETO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BENZILA</w:t>
            </w:r>
          </w:p>
        </w:tc>
      </w:tr>
      <w:tr w:rsidR="002E3757" w14:paraId="4F6FD93C" w14:textId="77777777" w:rsidTr="00452FA1">
        <w:trPr>
          <w:trHeight w:val="292"/>
        </w:trPr>
        <w:tc>
          <w:tcPr>
            <w:tcW w:w="1354" w:type="dxa"/>
            <w:shd w:val="clear" w:color="auto" w:fill="FFFFFF" w:themeFill="background1"/>
          </w:tcPr>
          <w:p w14:paraId="0B69F786" w14:textId="0F4B4BF7" w:rsidR="002E3757" w:rsidRDefault="00452FA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55F43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7145" w:type="dxa"/>
            <w:shd w:val="clear" w:color="auto" w:fill="FFFFFF" w:themeFill="background1"/>
          </w:tcPr>
          <w:p w14:paraId="7B498B3F" w14:textId="77777777" w:rsidR="002E3757" w:rsidRDefault="00452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CIANETO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BROMOBENZILA</w:t>
            </w:r>
          </w:p>
        </w:tc>
      </w:tr>
    </w:tbl>
    <w:p w14:paraId="10EDBBA0" w14:textId="77777777" w:rsidR="002E3757" w:rsidRDefault="002E3757" w:rsidP="00404434">
      <w:pPr>
        <w:pStyle w:val="TableParagraph"/>
        <w:ind w:left="0"/>
        <w:rPr>
          <w:sz w:val="24"/>
        </w:rPr>
        <w:sectPr w:rsidR="002E3757">
          <w:type w:val="continuous"/>
          <w:pgSz w:w="11920" w:h="16850"/>
          <w:pgMar w:top="700" w:right="850" w:bottom="1540" w:left="708" w:header="0" w:footer="1349" w:gutter="0"/>
          <w:cols w:space="720"/>
        </w:sectPr>
      </w:pPr>
    </w:p>
    <w:p w14:paraId="28EA5B62" w14:textId="77777777" w:rsidR="00404434" w:rsidRDefault="00404434" w:rsidP="00404434">
      <w:pPr>
        <w:spacing w:before="157" w:after="1"/>
        <w:rPr>
          <w:b/>
          <w:sz w:val="20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7145"/>
      </w:tblGrid>
      <w:tr w:rsidR="00404434" w14:paraId="4B4BA5F8" w14:textId="77777777" w:rsidTr="00EA6984">
        <w:trPr>
          <w:trHeight w:val="290"/>
        </w:trPr>
        <w:tc>
          <w:tcPr>
            <w:tcW w:w="1354" w:type="dxa"/>
            <w:shd w:val="clear" w:color="auto" w:fill="EAF1DD" w:themeFill="accent3" w:themeFillTint="33"/>
          </w:tcPr>
          <w:p w14:paraId="41C090A6" w14:textId="6DB57434" w:rsidR="00404434" w:rsidRDefault="00404434" w:rsidP="00404434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137A062D" w14:textId="6537EE44" w:rsidR="00404434" w:rsidRDefault="00404434" w:rsidP="004044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CICLOEXANO</w:t>
            </w:r>
          </w:p>
        </w:tc>
      </w:tr>
      <w:tr w:rsidR="00404434" w14:paraId="04AC7E8A" w14:textId="77777777" w:rsidTr="00EA6984">
        <w:trPr>
          <w:trHeight w:val="290"/>
        </w:trPr>
        <w:tc>
          <w:tcPr>
            <w:tcW w:w="1354" w:type="dxa"/>
            <w:shd w:val="clear" w:color="auto" w:fill="FFFFFF" w:themeFill="background1"/>
          </w:tcPr>
          <w:p w14:paraId="3C103D87" w14:textId="1741C06F" w:rsidR="00404434" w:rsidRDefault="00404434" w:rsidP="00404434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  <w:tc>
          <w:tcPr>
            <w:tcW w:w="7145" w:type="dxa"/>
            <w:shd w:val="clear" w:color="auto" w:fill="FFFFFF" w:themeFill="background1"/>
          </w:tcPr>
          <w:p w14:paraId="56152800" w14:textId="50800D7B" w:rsidR="00404434" w:rsidRDefault="00404434" w:rsidP="00404434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CICLOEXANONA</w:t>
            </w:r>
          </w:p>
        </w:tc>
      </w:tr>
      <w:tr w:rsidR="00404434" w14:paraId="10DEE35A" w14:textId="77777777" w:rsidTr="00EA6984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302AE8B9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792EBB93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PORTLAND</w:t>
            </w:r>
          </w:p>
        </w:tc>
      </w:tr>
      <w:tr w:rsidR="00404434" w14:paraId="6DE2744C" w14:textId="77777777" w:rsidTr="00EA6984">
        <w:trPr>
          <w:trHeight w:val="292"/>
        </w:trPr>
        <w:tc>
          <w:tcPr>
            <w:tcW w:w="1354" w:type="dxa"/>
            <w:shd w:val="clear" w:color="auto" w:fill="FFFFFF" w:themeFill="background1"/>
          </w:tcPr>
          <w:p w14:paraId="51C4AB5E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7145" w:type="dxa"/>
            <w:shd w:val="clear" w:color="auto" w:fill="FFFFFF" w:themeFill="background1"/>
          </w:tcPr>
          <w:p w14:paraId="00EF0D6B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ACETILA</w:t>
            </w:r>
          </w:p>
        </w:tc>
      </w:tr>
      <w:tr w:rsidR="00404434" w14:paraId="1F305796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23946AD1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0FD2A5D3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ALUMÍNIO</w:t>
            </w:r>
          </w:p>
        </w:tc>
      </w:tr>
      <w:tr w:rsidR="00404434" w14:paraId="0B24DA9A" w14:textId="77777777" w:rsidTr="00EA6984">
        <w:trPr>
          <w:trHeight w:val="292"/>
        </w:trPr>
        <w:tc>
          <w:tcPr>
            <w:tcW w:w="1354" w:type="dxa"/>
            <w:shd w:val="clear" w:color="auto" w:fill="FFFFFF" w:themeFill="background1"/>
          </w:tcPr>
          <w:p w14:paraId="1C9CD75B" w14:textId="77777777" w:rsidR="00404434" w:rsidRDefault="00404434" w:rsidP="00B65EDA">
            <w:pPr>
              <w:pStyle w:val="TableParagraph"/>
              <w:spacing w:line="273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7145" w:type="dxa"/>
            <w:shd w:val="clear" w:color="auto" w:fill="FFFFFF" w:themeFill="background1"/>
          </w:tcPr>
          <w:p w14:paraId="47FE8AEF" w14:textId="77777777" w:rsidR="00404434" w:rsidRDefault="00404434" w:rsidP="00B65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BENZILA</w:t>
            </w:r>
          </w:p>
        </w:tc>
      </w:tr>
      <w:tr w:rsidR="00404434" w14:paraId="5B5A50A2" w14:textId="77777777" w:rsidTr="00EA6984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1FE30F61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4D1B003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CÁLCIO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(anidro)</w:t>
            </w:r>
          </w:p>
        </w:tc>
      </w:tr>
      <w:tr w:rsidR="00404434" w14:paraId="621AC193" w14:textId="77777777" w:rsidTr="00EA6984">
        <w:trPr>
          <w:trHeight w:val="289"/>
        </w:trPr>
        <w:tc>
          <w:tcPr>
            <w:tcW w:w="1354" w:type="dxa"/>
            <w:shd w:val="clear" w:color="auto" w:fill="FFFFFF" w:themeFill="background1"/>
          </w:tcPr>
          <w:p w14:paraId="32D4461F" w14:textId="77777777" w:rsidR="00404434" w:rsidRDefault="00404434" w:rsidP="00B65EDA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121</w:t>
            </w:r>
          </w:p>
        </w:tc>
        <w:tc>
          <w:tcPr>
            <w:tcW w:w="7145" w:type="dxa"/>
            <w:shd w:val="clear" w:color="auto" w:fill="FFFFFF" w:themeFill="background1"/>
          </w:tcPr>
          <w:p w14:paraId="1492E2FD" w14:textId="77777777" w:rsidR="00404434" w:rsidRDefault="00404434" w:rsidP="00B65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DIACETONA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ÁLCOOL</w:t>
            </w:r>
          </w:p>
        </w:tc>
      </w:tr>
      <w:tr w:rsidR="00404434" w14:paraId="2B1BC41D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3781110D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D77E1BB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DIÓXIDO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MANGANÊS</w:t>
            </w:r>
          </w:p>
        </w:tc>
      </w:tr>
      <w:tr w:rsidR="00404434" w14:paraId="02E475EC" w14:textId="77777777" w:rsidTr="00EA6984">
        <w:trPr>
          <w:trHeight w:val="292"/>
        </w:trPr>
        <w:tc>
          <w:tcPr>
            <w:tcW w:w="1354" w:type="dxa"/>
            <w:shd w:val="clear" w:color="auto" w:fill="FFFFFF" w:themeFill="background1"/>
          </w:tcPr>
          <w:p w14:paraId="633F45B4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7145" w:type="dxa"/>
            <w:shd w:val="clear" w:color="auto" w:fill="FFFFFF" w:themeFill="background1"/>
          </w:tcPr>
          <w:p w14:paraId="0D61FAF0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ÉTER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PETRÓLEO</w:t>
            </w:r>
          </w:p>
        </w:tc>
      </w:tr>
      <w:tr w:rsidR="00404434" w14:paraId="75525FAC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118CA312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5B58B631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GASOLINA</w:t>
            </w:r>
          </w:p>
        </w:tc>
      </w:tr>
      <w:tr w:rsidR="00404434" w14:paraId="04F7F546" w14:textId="77777777" w:rsidTr="00EA6984">
        <w:trPr>
          <w:trHeight w:val="294"/>
        </w:trPr>
        <w:tc>
          <w:tcPr>
            <w:tcW w:w="1354" w:type="dxa"/>
            <w:shd w:val="clear" w:color="auto" w:fill="FFFFFF" w:themeFill="background1"/>
          </w:tcPr>
          <w:p w14:paraId="742D3C92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  <w:tc>
          <w:tcPr>
            <w:tcW w:w="7145" w:type="dxa"/>
            <w:shd w:val="clear" w:color="auto" w:fill="FFFFFF" w:themeFill="background1"/>
          </w:tcPr>
          <w:p w14:paraId="0679AD3F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HIDRÓXIDO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CÁLCIO</w:t>
            </w:r>
          </w:p>
        </w:tc>
      </w:tr>
      <w:tr w:rsidR="00404434" w14:paraId="786B0084" w14:textId="77777777" w:rsidTr="00EA6984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3789386D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264677B4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 w:rsidRPr="00452FA1">
              <w:rPr>
                <w:sz w:val="24"/>
              </w:rPr>
              <w:t>HIDRÓXIDO DE POTÁSSIO</w:t>
            </w:r>
          </w:p>
        </w:tc>
      </w:tr>
      <w:tr w:rsidR="00404434" w14:paraId="76792584" w14:textId="77777777" w:rsidTr="00B65EDA">
        <w:trPr>
          <w:trHeight w:val="290"/>
        </w:trPr>
        <w:tc>
          <w:tcPr>
            <w:tcW w:w="1354" w:type="dxa"/>
          </w:tcPr>
          <w:p w14:paraId="3BFFB6C6" w14:textId="77777777" w:rsidR="00404434" w:rsidRDefault="00404434" w:rsidP="00B65EDA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  <w:tc>
          <w:tcPr>
            <w:tcW w:w="7145" w:type="dxa"/>
          </w:tcPr>
          <w:p w14:paraId="5C139648" w14:textId="77777777" w:rsidR="00404434" w:rsidRDefault="00404434" w:rsidP="00B65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HIDRÓXIDO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404434" w14:paraId="5D4CB6FB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20A11F3C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037F206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HIPOCLORITO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404434" w14:paraId="2631A8C7" w14:textId="77777777" w:rsidTr="00B65EDA">
        <w:trPr>
          <w:trHeight w:val="292"/>
        </w:trPr>
        <w:tc>
          <w:tcPr>
            <w:tcW w:w="1354" w:type="dxa"/>
          </w:tcPr>
          <w:p w14:paraId="63149D1D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129</w:t>
            </w:r>
          </w:p>
        </w:tc>
        <w:tc>
          <w:tcPr>
            <w:tcW w:w="7145" w:type="dxa"/>
          </w:tcPr>
          <w:p w14:paraId="28DC4AE3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METABISSULFITO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SÓDIO</w:t>
            </w:r>
          </w:p>
        </w:tc>
      </w:tr>
      <w:tr w:rsidR="00404434" w14:paraId="10128D75" w14:textId="77777777" w:rsidTr="00EA6984">
        <w:trPr>
          <w:trHeight w:val="295"/>
        </w:trPr>
        <w:tc>
          <w:tcPr>
            <w:tcW w:w="1354" w:type="dxa"/>
            <w:shd w:val="clear" w:color="auto" w:fill="EAF1DD" w:themeFill="accent3" w:themeFillTint="33"/>
          </w:tcPr>
          <w:p w14:paraId="5A24AA9D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4BB23E73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METILISOBUTILCETONA</w:t>
            </w:r>
          </w:p>
        </w:tc>
      </w:tr>
      <w:tr w:rsidR="00404434" w14:paraId="6C007F5C" w14:textId="77777777" w:rsidTr="00B65EDA">
        <w:trPr>
          <w:trHeight w:val="292"/>
        </w:trPr>
        <w:tc>
          <w:tcPr>
            <w:tcW w:w="1354" w:type="dxa"/>
          </w:tcPr>
          <w:p w14:paraId="32C98684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131</w:t>
            </w:r>
          </w:p>
        </w:tc>
        <w:tc>
          <w:tcPr>
            <w:tcW w:w="7145" w:type="dxa"/>
          </w:tcPr>
          <w:p w14:paraId="783A3497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HEPTANO</w:t>
            </w:r>
          </w:p>
        </w:tc>
      </w:tr>
      <w:tr w:rsidR="00404434" w14:paraId="2D22073F" w14:textId="77777777" w:rsidTr="00EA6984">
        <w:trPr>
          <w:trHeight w:val="290"/>
        </w:trPr>
        <w:tc>
          <w:tcPr>
            <w:tcW w:w="1354" w:type="dxa"/>
            <w:shd w:val="clear" w:color="auto" w:fill="EAF1DD" w:themeFill="accent3" w:themeFillTint="33"/>
          </w:tcPr>
          <w:p w14:paraId="6A22EC06" w14:textId="77777777" w:rsidR="00404434" w:rsidRDefault="00404434" w:rsidP="00B65EDA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58C588E8" w14:textId="77777777" w:rsidR="00404434" w:rsidRDefault="00404434" w:rsidP="00B65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HEXANO</w:t>
            </w:r>
          </w:p>
        </w:tc>
      </w:tr>
      <w:tr w:rsidR="00404434" w14:paraId="7DA5453E" w14:textId="77777777" w:rsidTr="00B65EDA">
        <w:trPr>
          <w:trHeight w:val="292"/>
        </w:trPr>
        <w:tc>
          <w:tcPr>
            <w:tcW w:w="1354" w:type="dxa"/>
          </w:tcPr>
          <w:p w14:paraId="0D7CC2FF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133</w:t>
            </w:r>
          </w:p>
        </w:tc>
        <w:tc>
          <w:tcPr>
            <w:tcW w:w="7145" w:type="dxa"/>
          </w:tcPr>
          <w:p w14:paraId="06517294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ÓLEO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DIESEL</w:t>
            </w:r>
          </w:p>
        </w:tc>
      </w:tr>
      <w:tr w:rsidR="00404434" w14:paraId="5176D355" w14:textId="77777777" w:rsidTr="00EA6984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485E658B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86A4F73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ÓXIDO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CÁLCIO</w:t>
            </w:r>
          </w:p>
        </w:tc>
      </w:tr>
      <w:tr w:rsidR="00404434" w14:paraId="541563AE" w14:textId="77777777" w:rsidTr="00B65EDA">
        <w:trPr>
          <w:trHeight w:val="292"/>
        </w:trPr>
        <w:tc>
          <w:tcPr>
            <w:tcW w:w="1354" w:type="dxa"/>
          </w:tcPr>
          <w:p w14:paraId="56963493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7145" w:type="dxa"/>
          </w:tcPr>
          <w:p w14:paraId="5B6BDD4B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ÓXIDO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MANGANÊS</w:t>
            </w:r>
          </w:p>
        </w:tc>
      </w:tr>
      <w:tr w:rsidR="00404434" w14:paraId="061A55C4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539DF775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6E2B16E6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PERÓXIDO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HIDROGÊNIO</w:t>
            </w:r>
          </w:p>
        </w:tc>
      </w:tr>
      <w:tr w:rsidR="00404434" w14:paraId="474D51CF" w14:textId="77777777" w:rsidTr="00B65EDA">
        <w:trPr>
          <w:trHeight w:val="292"/>
        </w:trPr>
        <w:tc>
          <w:tcPr>
            <w:tcW w:w="1354" w:type="dxa"/>
          </w:tcPr>
          <w:p w14:paraId="3B58FC5F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137</w:t>
            </w:r>
          </w:p>
        </w:tc>
        <w:tc>
          <w:tcPr>
            <w:tcW w:w="7145" w:type="dxa"/>
          </w:tcPr>
          <w:p w14:paraId="5FD69CE1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PIRIDINA</w:t>
            </w:r>
          </w:p>
        </w:tc>
      </w:tr>
      <w:tr w:rsidR="00404434" w14:paraId="3E43A650" w14:textId="77777777" w:rsidTr="00EA6984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7C484584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138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7B9FD88D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PROPIOFENONA</w:t>
            </w:r>
          </w:p>
        </w:tc>
      </w:tr>
      <w:tr w:rsidR="00404434" w14:paraId="13BFAF80" w14:textId="77777777" w:rsidTr="00B65EDA">
        <w:trPr>
          <w:trHeight w:val="292"/>
        </w:trPr>
        <w:tc>
          <w:tcPr>
            <w:tcW w:w="1354" w:type="dxa"/>
          </w:tcPr>
          <w:p w14:paraId="4450261A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139</w:t>
            </w:r>
          </w:p>
        </w:tc>
        <w:tc>
          <w:tcPr>
            <w:tcW w:w="7145" w:type="dxa"/>
          </w:tcPr>
          <w:p w14:paraId="51D28185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QUEROSENE</w:t>
            </w:r>
          </w:p>
        </w:tc>
      </w:tr>
      <w:tr w:rsidR="00404434" w14:paraId="390DF15D" w14:textId="77777777" w:rsidTr="00EA6984">
        <w:trPr>
          <w:trHeight w:val="293"/>
        </w:trPr>
        <w:tc>
          <w:tcPr>
            <w:tcW w:w="1354" w:type="dxa"/>
            <w:shd w:val="clear" w:color="auto" w:fill="EAF1DD" w:themeFill="accent3" w:themeFillTint="33"/>
          </w:tcPr>
          <w:p w14:paraId="3BBC6F5B" w14:textId="77777777" w:rsidR="00404434" w:rsidRDefault="00404434" w:rsidP="00B65EDA">
            <w:pPr>
              <w:pStyle w:val="TableParagraph"/>
              <w:spacing w:line="273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140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4708D631" w14:textId="77777777" w:rsidR="00404434" w:rsidRDefault="00404434" w:rsidP="00B65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SULFATO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(anidro)</w:t>
            </w:r>
          </w:p>
        </w:tc>
      </w:tr>
      <w:tr w:rsidR="00404434" w14:paraId="56B23E77" w14:textId="77777777" w:rsidTr="00B65EDA">
        <w:trPr>
          <w:trHeight w:val="292"/>
        </w:trPr>
        <w:tc>
          <w:tcPr>
            <w:tcW w:w="1354" w:type="dxa"/>
          </w:tcPr>
          <w:p w14:paraId="66F15546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141</w:t>
            </w:r>
          </w:p>
        </w:tc>
        <w:tc>
          <w:tcPr>
            <w:tcW w:w="7145" w:type="dxa"/>
          </w:tcPr>
          <w:p w14:paraId="53614C20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TETRACLOROETILENO</w:t>
            </w:r>
          </w:p>
        </w:tc>
      </w:tr>
      <w:tr w:rsidR="00404434" w14:paraId="4FF5F2D0" w14:textId="77777777" w:rsidTr="00B65EDA">
        <w:trPr>
          <w:trHeight w:val="292"/>
        </w:trPr>
        <w:tc>
          <w:tcPr>
            <w:tcW w:w="1354" w:type="dxa"/>
            <w:shd w:val="clear" w:color="auto" w:fill="EAF1DD" w:themeFill="accent3" w:themeFillTint="33"/>
          </w:tcPr>
          <w:p w14:paraId="0F134914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142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71E742AE" w14:textId="77777777" w:rsidR="00404434" w:rsidRDefault="00404434" w:rsidP="00B65EDA">
            <w:pPr>
              <w:pStyle w:val="TableParagraph"/>
              <w:rPr>
                <w:spacing w:val="-2"/>
                <w:sz w:val="24"/>
              </w:rPr>
            </w:pPr>
            <w:r w:rsidRPr="00452FA1">
              <w:rPr>
                <w:spacing w:val="-2"/>
                <w:sz w:val="24"/>
              </w:rPr>
              <w:t>TETRAHIDROFURANO</w:t>
            </w:r>
          </w:p>
        </w:tc>
      </w:tr>
      <w:tr w:rsidR="00404434" w14:paraId="140116B1" w14:textId="77777777" w:rsidTr="00007EB5">
        <w:trPr>
          <w:trHeight w:val="292"/>
        </w:trPr>
        <w:tc>
          <w:tcPr>
            <w:tcW w:w="1354" w:type="dxa"/>
            <w:shd w:val="clear" w:color="auto" w:fill="auto"/>
          </w:tcPr>
          <w:p w14:paraId="2970FB18" w14:textId="77777777" w:rsidR="00404434" w:rsidRDefault="00404434" w:rsidP="00B65EDA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143</w:t>
            </w:r>
          </w:p>
        </w:tc>
        <w:tc>
          <w:tcPr>
            <w:tcW w:w="7145" w:type="dxa"/>
            <w:shd w:val="clear" w:color="auto" w:fill="auto"/>
          </w:tcPr>
          <w:p w14:paraId="6E5D7FEA" w14:textId="77777777" w:rsidR="00404434" w:rsidRDefault="00404434" w:rsidP="00B65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TRICLOROETILENO</w:t>
            </w:r>
          </w:p>
        </w:tc>
      </w:tr>
      <w:tr w:rsidR="00404434" w14:paraId="16526AA9" w14:textId="77777777" w:rsidTr="00B65EDA">
        <w:trPr>
          <w:trHeight w:val="294"/>
        </w:trPr>
        <w:tc>
          <w:tcPr>
            <w:tcW w:w="1354" w:type="dxa"/>
            <w:shd w:val="clear" w:color="auto" w:fill="EAF1DD" w:themeFill="accent3" w:themeFillTint="33"/>
          </w:tcPr>
          <w:p w14:paraId="08D04052" w14:textId="77777777" w:rsidR="00404434" w:rsidRDefault="00404434" w:rsidP="00B65EDA">
            <w:pPr>
              <w:pStyle w:val="TableParagraph"/>
              <w:spacing w:line="275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7145" w:type="dxa"/>
            <w:shd w:val="clear" w:color="auto" w:fill="EAF1DD" w:themeFill="accent3" w:themeFillTint="33"/>
          </w:tcPr>
          <w:p w14:paraId="38405039" w14:textId="77777777" w:rsidR="00404434" w:rsidRDefault="00404434" w:rsidP="00B65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URÉIA</w:t>
            </w:r>
          </w:p>
        </w:tc>
      </w:tr>
      <w:tr w:rsidR="00404434" w14:paraId="1CE187A6" w14:textId="77777777" w:rsidTr="00B65EDA">
        <w:trPr>
          <w:trHeight w:val="290"/>
        </w:trPr>
        <w:tc>
          <w:tcPr>
            <w:tcW w:w="1354" w:type="dxa"/>
            <w:shd w:val="clear" w:color="auto" w:fill="FFFFFF" w:themeFill="background1"/>
          </w:tcPr>
          <w:p w14:paraId="72D28199" w14:textId="77777777" w:rsidR="00404434" w:rsidRDefault="00404434" w:rsidP="00B65EDA">
            <w:pPr>
              <w:pStyle w:val="TableParagraph"/>
              <w:spacing w:line="270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7145" w:type="dxa"/>
            <w:shd w:val="clear" w:color="auto" w:fill="FFFFFF" w:themeFill="background1"/>
          </w:tcPr>
          <w:p w14:paraId="10C2D13B" w14:textId="77777777" w:rsidR="00404434" w:rsidRDefault="00404434" w:rsidP="00B65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XILENOS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(isômeros</w:t>
            </w:r>
            <w:r>
              <w:rPr>
                <w:i/>
                <w:spacing w:val="-2"/>
                <w:sz w:val="24"/>
              </w:rPr>
              <w:t>orto</w:t>
            </w:r>
            <w:r>
              <w:rPr>
                <w:spacing w:val="-2"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>meta</w:t>
            </w:r>
            <w:r>
              <w:rPr>
                <w:spacing w:val="-2"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>para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misturas).</w:t>
            </w:r>
          </w:p>
        </w:tc>
      </w:tr>
      <w:tr w:rsidR="00404434" w14:paraId="71FC94DA" w14:textId="77777777" w:rsidTr="00EA6984">
        <w:trPr>
          <w:trHeight w:val="292"/>
        </w:trPr>
        <w:tc>
          <w:tcPr>
            <w:tcW w:w="8499" w:type="dxa"/>
            <w:gridSpan w:val="2"/>
            <w:shd w:val="clear" w:color="auto" w:fill="EAF1DD" w:themeFill="accent3" w:themeFillTint="33"/>
          </w:tcPr>
          <w:p w14:paraId="131D9C29" w14:textId="77777777" w:rsidR="00404434" w:rsidRDefault="00404434" w:rsidP="00B65EDA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ADENDO</w:t>
            </w:r>
          </w:p>
        </w:tc>
      </w:tr>
      <w:tr w:rsidR="00404434" w14:paraId="3B6DB5CF" w14:textId="77777777" w:rsidTr="00EA6984">
        <w:trPr>
          <w:trHeight w:val="880"/>
        </w:trPr>
        <w:tc>
          <w:tcPr>
            <w:tcW w:w="8499" w:type="dxa"/>
            <w:gridSpan w:val="2"/>
            <w:shd w:val="clear" w:color="auto" w:fill="FFFFFF" w:themeFill="background1"/>
          </w:tcPr>
          <w:p w14:paraId="01E765BC" w14:textId="77777777" w:rsidR="00404434" w:rsidRDefault="00404434" w:rsidP="00B65EDA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25369E90" w14:textId="77777777" w:rsidR="00404434" w:rsidRDefault="00404434" w:rsidP="00B65EDA">
            <w:pPr>
              <w:pStyle w:val="TableParagraph"/>
              <w:spacing w:line="286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mililitro,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concentração, quando se tratar de exportação ou reexportação para Bolívia, Colômbia e Peru;</w:t>
            </w:r>
          </w:p>
        </w:tc>
      </w:tr>
      <w:tr w:rsidR="00404434" w14:paraId="2ED6DD13" w14:textId="77777777" w:rsidTr="00EA6984">
        <w:trPr>
          <w:trHeight w:val="585"/>
        </w:trPr>
        <w:tc>
          <w:tcPr>
            <w:tcW w:w="8499" w:type="dxa"/>
            <w:gridSpan w:val="2"/>
            <w:shd w:val="clear" w:color="auto" w:fill="EAF1DD" w:themeFill="accent3" w:themeFillTint="33"/>
          </w:tcPr>
          <w:p w14:paraId="7AE49937" w14:textId="77777777" w:rsidR="00404434" w:rsidRDefault="00404434" w:rsidP="00B65EDA">
            <w:pPr>
              <w:pStyle w:val="TableParagraph"/>
              <w:spacing w:before="13" w:line="276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disposições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desta Portaria, que tratam das situações de isenções.</w:t>
            </w:r>
          </w:p>
        </w:tc>
      </w:tr>
    </w:tbl>
    <w:p w14:paraId="4B2E421F" w14:textId="6CA954A2" w:rsidR="00452FA1" w:rsidRDefault="00452FA1" w:rsidP="009E251F">
      <w:bookmarkStart w:id="0" w:name="_GoBack"/>
      <w:bookmarkEnd w:id="0"/>
    </w:p>
    <w:sectPr w:rsidR="00452FA1">
      <w:pgSz w:w="11920" w:h="16850"/>
      <w:pgMar w:top="700" w:right="850" w:bottom="1540" w:left="708" w:header="0" w:footer="13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431AB" w14:textId="77777777" w:rsidR="00B65EDA" w:rsidRDefault="00B65EDA">
      <w:r>
        <w:separator/>
      </w:r>
    </w:p>
  </w:endnote>
  <w:endnote w:type="continuationSeparator" w:id="0">
    <w:p w14:paraId="5677763E" w14:textId="77777777" w:rsidR="00B65EDA" w:rsidRDefault="00B6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8AFA" w14:textId="77777777" w:rsidR="00B65EDA" w:rsidRDefault="00B65ED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55168" behindDoc="1" locked="0" layoutInCell="1" allowOverlap="1" wp14:anchorId="7804B357" wp14:editId="67611454">
              <wp:simplePos x="0" y="0"/>
              <wp:positionH relativeFrom="page">
                <wp:posOffset>1881885</wp:posOffset>
              </wp:positionH>
              <wp:positionV relativeFrom="page">
                <wp:posOffset>9697846</wp:posOffset>
              </wp:positionV>
              <wp:extent cx="3889375" cy="838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9375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AE528" w14:textId="77777777" w:rsidR="00B65EDA" w:rsidRDefault="00B65EDA">
                          <w:pPr>
                            <w:spacing w:line="203" w:lineRule="exact"/>
                            <w:ind w:left="262" w:right="26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Documento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Referência: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Portaria nº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204/2022;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Portaria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223/2022</w:t>
                          </w:r>
                        </w:p>
                        <w:p w14:paraId="7535F6A3" w14:textId="77777777" w:rsidR="00B65EDA" w:rsidRDefault="00B65EDA">
                          <w:pPr>
                            <w:spacing w:before="1"/>
                            <w:ind w:left="262" w:right="26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Pará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(UFPA)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Pró-Reitoria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Administração Diretoria de Compras e Serviços</w:t>
                          </w:r>
                        </w:p>
                        <w:p w14:paraId="3243B384" w14:textId="77777777" w:rsidR="00B65EDA" w:rsidRDefault="00B65EDA">
                          <w:pPr>
                            <w:spacing w:line="219" w:lineRule="exact"/>
                            <w:ind w:left="262" w:right="26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DIPROQUIM</w:t>
                          </w:r>
                        </w:p>
                        <w:p w14:paraId="6A4AA2CC" w14:textId="77777777" w:rsidR="00B65EDA" w:rsidRDefault="00B65EDA">
                          <w:pPr>
                            <w:spacing w:line="219" w:lineRule="exact"/>
                            <w:ind w:left="262" w:right="26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diproquim@ufpa.br.</w:t>
                            </w:r>
                          </w:hyperlink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Contato: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3201-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8228</w:t>
                          </w:r>
                        </w:p>
                        <w:p w14:paraId="4C544FC3" w14:textId="77777777" w:rsidR="00B65EDA" w:rsidRDefault="00B65EDA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Augusto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Corrêa,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Cidade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universitária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Prof.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Netto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Guamá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Belém-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04B3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48.2pt;margin-top:763.6pt;width:306.25pt;height:66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" filled="f" stroked="f">
              <v:textbox inset="0,0,0,0">
                <w:txbxContent>
                  <w:p w14:paraId="35FAE528" w14:textId="77777777" w:rsidR="00B65EDA" w:rsidRDefault="00B65EDA">
                    <w:pPr>
                      <w:spacing w:line="203" w:lineRule="exact"/>
                      <w:ind w:left="262" w:right="26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Referência: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Portaria nº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204/2022;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Portaria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223/2022</w:t>
                    </w:r>
                  </w:p>
                  <w:p w14:paraId="7535F6A3" w14:textId="77777777" w:rsidR="00B65EDA" w:rsidRDefault="00B65EDA">
                    <w:pPr>
                      <w:spacing w:before="1"/>
                      <w:ind w:left="262" w:right="26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Pará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(UFPA)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Pró-Reitoria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Administração Diretoria de Compras e Serviços</w:t>
                    </w:r>
                  </w:p>
                  <w:p w14:paraId="3243B384" w14:textId="77777777" w:rsidR="00B65EDA" w:rsidRDefault="00B65EDA">
                    <w:pPr>
                      <w:spacing w:line="219" w:lineRule="exact"/>
                      <w:ind w:left="262" w:right="26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DIPROQUIM</w:t>
                    </w:r>
                  </w:p>
                  <w:p w14:paraId="6A4AA2CC" w14:textId="77777777" w:rsidR="00B65EDA" w:rsidRDefault="00B65EDA">
                    <w:pPr>
                      <w:spacing w:line="219" w:lineRule="exact"/>
                      <w:ind w:left="262" w:right="26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z w:val="18"/>
                        </w:rPr>
                        <w:t>diproquim@ufpa.br.</w:t>
                      </w:r>
                    </w:hyperlink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Contato: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3201-</w:t>
                    </w:r>
                    <w:r>
                      <w:rPr>
                        <w:spacing w:val="-4"/>
                        <w:sz w:val="18"/>
                      </w:rPr>
                      <w:t>8228</w:t>
                    </w:r>
                  </w:p>
                  <w:p w14:paraId="4C544FC3" w14:textId="77777777" w:rsidR="00B65EDA" w:rsidRDefault="00B65EDA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Augusto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Corrêa,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Cidade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universitária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Netto 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Guamá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Belém-</w:t>
                    </w:r>
                    <w:r>
                      <w:rPr>
                        <w:spacing w:val="-5"/>
                        <w:sz w:val="18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88DE1" w14:textId="77777777" w:rsidR="00B65EDA" w:rsidRDefault="00B65EDA">
      <w:r>
        <w:separator/>
      </w:r>
    </w:p>
  </w:footnote>
  <w:footnote w:type="continuationSeparator" w:id="0">
    <w:p w14:paraId="317E7519" w14:textId="77777777" w:rsidR="00B65EDA" w:rsidRDefault="00B6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5E57" w14:textId="77777777" w:rsidR="00B65EDA" w:rsidRDefault="00B65EDA" w:rsidP="00D2534D">
    <w:pPr>
      <w:pStyle w:val="Corpodetexto"/>
      <w:rPr>
        <w:rFonts w:ascii="Times New Roman"/>
        <w:b w:val="0"/>
      </w:rPr>
    </w:pPr>
  </w:p>
  <w:p w14:paraId="4D81F61D" w14:textId="6D2F8BBF" w:rsidR="00B65EDA" w:rsidRDefault="00B65EDA" w:rsidP="00D2534D">
    <w:pPr>
      <w:pStyle w:val="Corpodetexto"/>
      <w:spacing w:before="55"/>
      <w:rPr>
        <w:rFonts w:ascii="Times New Roman"/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58240" behindDoc="0" locked="0" layoutInCell="1" allowOverlap="1" wp14:anchorId="1A82EC88" wp14:editId="6A01C29D">
              <wp:simplePos x="0" y="0"/>
              <wp:positionH relativeFrom="margin">
                <wp:align>right</wp:align>
              </wp:positionH>
              <wp:positionV relativeFrom="paragraph">
                <wp:posOffset>56053</wp:posOffset>
              </wp:positionV>
              <wp:extent cx="1701947" cy="11998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947" cy="11998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</w:tblGrid>
                          <w:tr w:rsidR="00B65EDA" w14:paraId="689EE304" w14:textId="77777777" w:rsidTr="006102B8">
                            <w:trPr>
                              <w:trHeight w:val="694"/>
                            </w:trPr>
                            <w:tc>
                              <w:tcPr>
                                <w:tcW w:w="2552" w:type="dxa"/>
                              </w:tcPr>
                              <w:p w14:paraId="7E178D91" w14:textId="2F0A453A" w:rsidR="00B65EDA" w:rsidRPr="006102B8" w:rsidRDefault="006102B8">
                                <w:pPr>
                                  <w:pStyle w:val="TableParagraph"/>
                                  <w:spacing w:line="249" w:lineRule="exact"/>
                                  <w:ind w:left="31" w:right="23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102B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Lista de Produtos Químcios Controlados pela Polícia Federal</w:t>
                                </w:r>
                              </w:p>
                            </w:tc>
                          </w:tr>
                          <w:tr w:rsidR="00B65EDA" w14:paraId="14BD1D28" w14:textId="77777777">
                            <w:trPr>
                              <w:trHeight w:val="537"/>
                            </w:trPr>
                            <w:tc>
                              <w:tcPr>
                                <w:tcW w:w="2552" w:type="dxa"/>
                              </w:tcPr>
                              <w:p w14:paraId="32780DA9" w14:textId="77777777" w:rsidR="00B65EDA" w:rsidRPr="006102B8" w:rsidRDefault="00B65EDA">
                                <w:pPr>
                                  <w:pStyle w:val="TableParagraph"/>
                                  <w:spacing w:line="268" w:lineRule="exact"/>
                                  <w:ind w:left="50" w:right="19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102B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Código:</w:t>
                                </w:r>
                                <w:r w:rsidRPr="006102B8">
                                  <w:rPr>
                                    <w:b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102B8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PQCs-</w:t>
                                </w:r>
                              </w:p>
                              <w:p w14:paraId="42B0D3E0" w14:textId="0E21C282" w:rsidR="00B65EDA" w:rsidRPr="006102B8" w:rsidRDefault="00B65EDA">
                                <w:pPr>
                                  <w:pStyle w:val="TableParagraph"/>
                                  <w:spacing w:line="249" w:lineRule="exact"/>
                                  <w:ind w:left="31" w:right="50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102B8">
                                  <w:rPr>
                                    <w:sz w:val="20"/>
                                    <w:szCs w:val="20"/>
                                  </w:rPr>
                                  <w:t>CONTROLADOS</w:t>
                                </w:r>
                                <w:r w:rsidRPr="006102B8">
                                  <w:rPr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102B8">
                                  <w:rPr>
                                    <w:sz w:val="20"/>
                                    <w:szCs w:val="20"/>
                                  </w:rPr>
                                  <w:t>PELA</w:t>
                                </w:r>
                                <w:r w:rsidRPr="006102B8">
                                  <w:rPr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102B8" w:rsidRPr="006102B8">
                                  <w:rPr>
                                    <w:spacing w:val="-5"/>
                                    <w:sz w:val="20"/>
                                    <w:szCs w:val="20"/>
                                  </w:rPr>
                                  <w:t>PF.</w:t>
                                </w:r>
                              </w:p>
                            </w:tc>
                          </w:tr>
                          <w:tr w:rsidR="006102B8" w14:paraId="7B9EE816" w14:textId="77777777" w:rsidTr="006102B8">
                            <w:trPr>
                              <w:trHeight w:val="146"/>
                            </w:trPr>
                            <w:tc>
                              <w:tcPr>
                                <w:tcW w:w="2552" w:type="dxa"/>
                              </w:tcPr>
                              <w:p w14:paraId="68B179EA" w14:textId="54654B5F" w:rsidR="006102B8" w:rsidRPr="006102B8" w:rsidRDefault="006102B8" w:rsidP="006102B8">
                                <w:pPr>
                                  <w:pStyle w:val="TableParagraph"/>
                                  <w:spacing w:line="268" w:lineRule="exact"/>
                                  <w:ind w:left="0" w:right="19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Revisão: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001/2026</w:t>
                                </w:r>
                              </w:p>
                            </w:tc>
                          </w:tr>
                          <w:tr w:rsidR="00B65EDA" w14:paraId="42EBD918" w14:textId="77777777">
                            <w:trPr>
                              <w:trHeight w:val="268"/>
                            </w:trPr>
                            <w:tc>
                              <w:tcPr>
                                <w:tcW w:w="2552" w:type="dxa"/>
                              </w:tcPr>
                              <w:p w14:paraId="361446C6" w14:textId="77777777" w:rsidR="00B65EDA" w:rsidRPr="006102B8" w:rsidRDefault="00B65EDA">
                                <w:pPr>
                                  <w:pStyle w:val="TableParagraph"/>
                                  <w:spacing w:line="248" w:lineRule="exact"/>
                                  <w:ind w:left="107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102B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Data</w:t>
                                </w:r>
                                <w:r w:rsidRPr="006102B8">
                                  <w:rPr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102B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efetiva:</w:t>
                                </w:r>
                                <w:r w:rsidRPr="006102B8">
                                  <w:rPr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102B8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06/08/2024</w:t>
                                </w:r>
                              </w:p>
                            </w:tc>
                          </w:tr>
                        </w:tbl>
                        <w:p w14:paraId="6CF44C47" w14:textId="77777777" w:rsidR="00B65EDA" w:rsidRDefault="00B65EDA" w:rsidP="00D2534D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2EC8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82.8pt;margin-top:4.4pt;width:134pt;height:94.45pt;z-index:4868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</w:tblGrid>
                    <w:tr w:rsidR="00B65EDA" w14:paraId="689EE304" w14:textId="77777777" w:rsidTr="006102B8">
                      <w:trPr>
                        <w:trHeight w:val="694"/>
                      </w:trPr>
                      <w:tc>
                        <w:tcPr>
                          <w:tcW w:w="2552" w:type="dxa"/>
                        </w:tcPr>
                        <w:p w14:paraId="7E178D91" w14:textId="2F0A453A" w:rsidR="00B65EDA" w:rsidRPr="006102B8" w:rsidRDefault="006102B8">
                          <w:pPr>
                            <w:pStyle w:val="TableParagraph"/>
                            <w:spacing w:line="249" w:lineRule="exact"/>
                            <w:ind w:left="31" w:right="23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102B8">
                            <w:rPr>
                              <w:b/>
                              <w:sz w:val="20"/>
                              <w:szCs w:val="20"/>
                            </w:rPr>
                            <w:t>Lista de Produtos Químcios Controlados pela Polícia Federal</w:t>
                          </w:r>
                        </w:p>
                      </w:tc>
                    </w:tr>
                    <w:tr w:rsidR="00B65EDA" w14:paraId="14BD1D28" w14:textId="77777777">
                      <w:trPr>
                        <w:trHeight w:val="537"/>
                      </w:trPr>
                      <w:tc>
                        <w:tcPr>
                          <w:tcW w:w="2552" w:type="dxa"/>
                        </w:tcPr>
                        <w:p w14:paraId="32780DA9" w14:textId="77777777" w:rsidR="00B65EDA" w:rsidRPr="006102B8" w:rsidRDefault="00B65EDA">
                          <w:pPr>
                            <w:pStyle w:val="TableParagraph"/>
                            <w:spacing w:line="268" w:lineRule="exact"/>
                            <w:ind w:left="50" w:right="1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102B8">
                            <w:rPr>
                              <w:b/>
                              <w:sz w:val="20"/>
                              <w:szCs w:val="20"/>
                            </w:rPr>
                            <w:t>Código:</w:t>
                          </w:r>
                          <w:r w:rsidRPr="006102B8">
                            <w:rPr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02B8">
                            <w:rPr>
                              <w:spacing w:val="-2"/>
                              <w:sz w:val="20"/>
                              <w:szCs w:val="20"/>
                            </w:rPr>
                            <w:t>PQCs-</w:t>
                          </w:r>
                        </w:p>
                        <w:p w14:paraId="42B0D3E0" w14:textId="0E21C282" w:rsidR="00B65EDA" w:rsidRPr="006102B8" w:rsidRDefault="00B65EDA">
                          <w:pPr>
                            <w:pStyle w:val="TableParagraph"/>
                            <w:spacing w:line="249" w:lineRule="exact"/>
                            <w:ind w:left="31" w:right="5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102B8">
                            <w:rPr>
                              <w:sz w:val="20"/>
                              <w:szCs w:val="20"/>
                            </w:rPr>
                            <w:t>CONTROLADOS</w:t>
                          </w:r>
                          <w:r w:rsidRPr="006102B8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02B8">
                            <w:rPr>
                              <w:sz w:val="20"/>
                              <w:szCs w:val="20"/>
                            </w:rPr>
                            <w:t>PELA</w:t>
                          </w:r>
                          <w:r w:rsidRPr="006102B8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102B8" w:rsidRPr="006102B8">
                            <w:rPr>
                              <w:spacing w:val="-5"/>
                              <w:sz w:val="20"/>
                              <w:szCs w:val="20"/>
                            </w:rPr>
                            <w:t>PF.</w:t>
                          </w:r>
                        </w:p>
                      </w:tc>
                    </w:tr>
                    <w:tr w:rsidR="006102B8" w14:paraId="7B9EE816" w14:textId="77777777" w:rsidTr="006102B8">
                      <w:trPr>
                        <w:trHeight w:val="146"/>
                      </w:trPr>
                      <w:tc>
                        <w:tcPr>
                          <w:tcW w:w="2552" w:type="dxa"/>
                        </w:tcPr>
                        <w:p w14:paraId="68B179EA" w14:textId="54654B5F" w:rsidR="006102B8" w:rsidRPr="006102B8" w:rsidRDefault="006102B8" w:rsidP="006102B8">
                          <w:pPr>
                            <w:pStyle w:val="TableParagraph"/>
                            <w:spacing w:line="268" w:lineRule="exact"/>
                            <w:ind w:left="0" w:right="1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Revisão: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001/2026</w:t>
                          </w:r>
                        </w:p>
                      </w:tc>
                    </w:tr>
                    <w:tr w:rsidR="00B65EDA" w14:paraId="42EBD918" w14:textId="77777777">
                      <w:trPr>
                        <w:trHeight w:val="268"/>
                      </w:trPr>
                      <w:tc>
                        <w:tcPr>
                          <w:tcW w:w="2552" w:type="dxa"/>
                        </w:tcPr>
                        <w:p w14:paraId="361446C6" w14:textId="77777777" w:rsidR="00B65EDA" w:rsidRPr="006102B8" w:rsidRDefault="00B65EDA">
                          <w:pPr>
                            <w:pStyle w:val="TableParagraph"/>
                            <w:spacing w:line="248" w:lineRule="exact"/>
                            <w:ind w:left="107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102B8">
                            <w:rPr>
                              <w:b/>
                              <w:sz w:val="20"/>
                              <w:szCs w:val="20"/>
                            </w:rPr>
                            <w:t>Data</w:t>
                          </w:r>
                          <w:r w:rsidRPr="006102B8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02B8">
                            <w:rPr>
                              <w:b/>
                              <w:sz w:val="20"/>
                              <w:szCs w:val="20"/>
                            </w:rPr>
                            <w:t>efetiva:</w:t>
                          </w:r>
                          <w:r w:rsidRPr="006102B8">
                            <w:rPr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02B8">
                            <w:rPr>
                              <w:spacing w:val="-2"/>
                              <w:sz w:val="20"/>
                              <w:szCs w:val="20"/>
                            </w:rPr>
                            <w:t>06/08/2024</w:t>
                          </w:r>
                        </w:p>
                      </w:tc>
                    </w:tr>
                  </w:tbl>
                  <w:p w14:paraId="6CF44C47" w14:textId="77777777" w:rsidR="00B65EDA" w:rsidRDefault="00B65EDA" w:rsidP="00D2534D">
                    <w:pPr>
                      <w:pStyle w:val="Corpodetexto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DCB8D75" w14:textId="3F710091" w:rsidR="00B65EDA" w:rsidRPr="006102B8" w:rsidRDefault="00B65EDA" w:rsidP="00D2534D">
    <w:pPr>
      <w:pStyle w:val="Corpodetexto"/>
      <w:ind w:left="3658" w:right="3786" w:hanging="4"/>
      <w:jc w:val="center"/>
      <w:rPr>
        <w:sz w:val="20"/>
        <w:szCs w:val="20"/>
      </w:rPr>
    </w:pPr>
    <w:r w:rsidRPr="006102B8">
      <w:rPr>
        <w:noProof/>
        <w:sz w:val="20"/>
        <w:szCs w:val="20"/>
        <w:lang w:val="pt-BR" w:eastAsia="pt-BR"/>
      </w:rPr>
      <w:drawing>
        <wp:anchor distT="0" distB="0" distL="0" distR="0" simplePos="0" relativeHeight="486857216" behindDoc="0" locked="0" layoutInCell="1" allowOverlap="1" wp14:anchorId="2271D592" wp14:editId="4D153071">
          <wp:simplePos x="0" y="0"/>
          <wp:positionH relativeFrom="page">
            <wp:posOffset>518159</wp:posOffset>
          </wp:positionH>
          <wp:positionV relativeFrom="paragraph">
            <wp:posOffset>13489</wp:posOffset>
          </wp:positionV>
          <wp:extent cx="1722119" cy="4305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119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02B8">
      <w:rPr>
        <w:sz w:val="20"/>
        <w:szCs w:val="20"/>
      </w:rPr>
      <w:t>Pró-Reitoria de Administração Diretoria</w:t>
    </w:r>
    <w:r w:rsidRPr="006102B8">
      <w:rPr>
        <w:spacing w:val="-8"/>
        <w:sz w:val="20"/>
        <w:szCs w:val="20"/>
      </w:rPr>
      <w:t xml:space="preserve"> </w:t>
    </w:r>
    <w:r w:rsidRPr="006102B8">
      <w:rPr>
        <w:sz w:val="20"/>
        <w:szCs w:val="20"/>
      </w:rPr>
      <w:t>de</w:t>
    </w:r>
    <w:r w:rsidRPr="006102B8">
      <w:rPr>
        <w:spacing w:val="-9"/>
        <w:sz w:val="20"/>
        <w:szCs w:val="20"/>
      </w:rPr>
      <w:t xml:space="preserve"> </w:t>
    </w:r>
    <w:r w:rsidRPr="006102B8">
      <w:rPr>
        <w:sz w:val="20"/>
        <w:szCs w:val="20"/>
      </w:rPr>
      <w:t>Compras</w:t>
    </w:r>
    <w:r w:rsidRPr="006102B8">
      <w:rPr>
        <w:spacing w:val="-7"/>
        <w:sz w:val="20"/>
        <w:szCs w:val="20"/>
      </w:rPr>
      <w:t xml:space="preserve"> </w:t>
    </w:r>
    <w:r w:rsidRPr="006102B8">
      <w:rPr>
        <w:sz w:val="20"/>
        <w:szCs w:val="20"/>
      </w:rPr>
      <w:t>E</w:t>
    </w:r>
    <w:r w:rsidRPr="006102B8">
      <w:rPr>
        <w:spacing w:val="-9"/>
        <w:sz w:val="20"/>
        <w:szCs w:val="20"/>
      </w:rPr>
      <w:t xml:space="preserve"> </w:t>
    </w:r>
    <w:r w:rsidRPr="006102B8">
      <w:rPr>
        <w:sz w:val="20"/>
        <w:szCs w:val="20"/>
      </w:rPr>
      <w:t xml:space="preserve">Serviços </w:t>
    </w:r>
    <w:r w:rsidRPr="006102B8">
      <w:rPr>
        <w:spacing w:val="-2"/>
        <w:sz w:val="20"/>
        <w:szCs w:val="20"/>
      </w:rPr>
      <w:t>DIPROQUIM</w:t>
    </w:r>
  </w:p>
  <w:p w14:paraId="05509D05" w14:textId="77777777" w:rsidR="009E251F" w:rsidRDefault="009E251F" w:rsidP="009E251F">
    <w:pPr>
      <w:pStyle w:val="Corpodetexto"/>
      <w:spacing w:before="55"/>
      <w:rPr>
        <w:rFonts w:ascii="Times New Roman"/>
        <w:b w:val="0"/>
      </w:rPr>
    </w:pPr>
  </w:p>
  <w:p w14:paraId="3F25A683" w14:textId="77777777" w:rsidR="00B65EDA" w:rsidRDefault="00B65EDA" w:rsidP="00D2534D">
    <w:pPr>
      <w:rPr>
        <w:b/>
        <w:sz w:val="24"/>
      </w:rPr>
    </w:pPr>
  </w:p>
  <w:p w14:paraId="36E62795" w14:textId="77777777" w:rsidR="006102B8" w:rsidRDefault="006102B8">
    <w:pPr>
      <w:pStyle w:val="Cabealho"/>
      <w:rPr>
        <w:b/>
        <w:sz w:val="24"/>
      </w:rPr>
    </w:pPr>
  </w:p>
  <w:p w14:paraId="60940150" w14:textId="77777777" w:rsidR="006102B8" w:rsidRDefault="00610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000E1"/>
    <w:multiLevelType w:val="hybridMultilevel"/>
    <w:tmpl w:val="EE885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07EB5"/>
    <w:rsid w:val="00127A1C"/>
    <w:rsid w:val="002534E7"/>
    <w:rsid w:val="002E262F"/>
    <w:rsid w:val="002E3757"/>
    <w:rsid w:val="00386DDC"/>
    <w:rsid w:val="00404434"/>
    <w:rsid w:val="00452FA1"/>
    <w:rsid w:val="004A4257"/>
    <w:rsid w:val="005729B4"/>
    <w:rsid w:val="006102B8"/>
    <w:rsid w:val="007A07A0"/>
    <w:rsid w:val="00855F43"/>
    <w:rsid w:val="009E251F"/>
    <w:rsid w:val="00B1287F"/>
    <w:rsid w:val="00B65EDA"/>
    <w:rsid w:val="00BC352B"/>
    <w:rsid w:val="00CB7F7A"/>
    <w:rsid w:val="00D2534D"/>
    <w:rsid w:val="00E91C9A"/>
    <w:rsid w:val="00EA6984"/>
    <w:rsid w:val="00F116FE"/>
    <w:rsid w:val="00F71B19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74646C"/>
  <w15:docId w15:val="{AA80CD97-99AF-4BEC-8B06-F64C454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94" w:right="1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5729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29B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29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29B4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534D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roquim@ufpa.br" TargetMode="External"/><Relationship Id="rId1" Type="http://schemas.openxmlformats.org/officeDocument/2006/relationships/hyperlink" Target="mailto:diproquim@uf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Rodney</dc:creator>
  <cp:lastModifiedBy>UFPA</cp:lastModifiedBy>
  <cp:revision>14</cp:revision>
  <dcterms:created xsi:type="dcterms:W3CDTF">2026-05-18T13:29:00Z</dcterms:created>
  <dcterms:modified xsi:type="dcterms:W3CDTF">2026-05-18T14:42:00Z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LTSC</vt:lpwstr>
  </property>
</Properties>
</file>